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6F5B4" w14:textId="77777777" w:rsidR="00F246F7" w:rsidRPr="00F246F7" w:rsidRDefault="00DC092F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/>
      </w:r>
      <w:r w:rsidR="00F246F7" w:rsidRPr="00F24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Кабардино-Балкарская Республика</w:t>
      </w:r>
    </w:p>
    <w:p w14:paraId="3F2CC060" w14:textId="77777777" w:rsidR="00F246F7" w:rsidRPr="00F246F7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32DCEF61" w14:textId="77777777" w:rsidR="00F246F7" w:rsidRPr="00F246F7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60D8212C" w14:textId="77777777" w:rsidR="00F246F7" w:rsidRPr="00F246F7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D806F6" w14:textId="5E7D7305" w:rsidR="00DC092F" w:rsidRPr="000D70CB" w:rsidRDefault="00DC092F" w:rsidP="00DC09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78FF47E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bCs/>
          <w:lang w:eastAsia="ru-RU"/>
        </w:rPr>
      </w:pPr>
    </w:p>
    <w:p w14:paraId="28A3598C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1DAF062F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5E8D0700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6352613E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6A6963FC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682D99EE" w14:textId="0B1D1BC1" w:rsidR="00DC092F" w:rsidRPr="00B04D8D" w:rsidRDefault="00DC092F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0" w:name="_Toc151043478"/>
      <w:r w:rsidRPr="00B04D8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РАБОЧАЯ ПРОГРАММА УЧЕБНОЙ ДИСЦИПЛИНЫ</w:t>
      </w:r>
      <w:bookmarkEnd w:id="0"/>
    </w:p>
    <w:p w14:paraId="38772211" w14:textId="5F6F3DB8" w:rsidR="00DC092F" w:rsidRPr="00B04D8D" w:rsidRDefault="00DC092F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bookmarkStart w:id="1" w:name="_Toc151043479"/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СГ</w:t>
      </w:r>
      <w:r w:rsidR="00B04D8D"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04 </w:t>
      </w:r>
      <w:r w:rsidR="00B04D8D"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Физическая культура»</w:t>
      </w:r>
      <w:bookmarkEnd w:id="1"/>
    </w:p>
    <w:p w14:paraId="0D00ACDF" w14:textId="77777777" w:rsidR="00B04D8D" w:rsidRDefault="00B04D8D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10D93B" w14:textId="5C8C96EF" w:rsidR="00B14F6C" w:rsidRPr="00B14F6C" w:rsidRDefault="00DC092F" w:rsidP="00B04D8D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F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профессии</w:t>
      </w:r>
      <w:r w:rsidR="00B04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0BE5588A" w14:textId="66B7BC62" w:rsidR="00DC092F" w:rsidRPr="00B04D8D" w:rsidRDefault="00695837" w:rsidP="00DC0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8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15.01.05 «Сварщик» (ручной и частично механизированной сварки (наплавки)</w:t>
      </w:r>
    </w:p>
    <w:p w14:paraId="788257A8" w14:textId="77777777" w:rsidR="00DC092F" w:rsidRPr="00B14F6C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60A6A889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Cs/>
          <w:lang w:eastAsia="ru-RU"/>
        </w:rPr>
      </w:pPr>
    </w:p>
    <w:p w14:paraId="749C89D3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14:paraId="34605FBC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14:paraId="70458157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14:paraId="357FE2D6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14:paraId="062E0BE1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2F8A6BF0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6C5BAEAD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1449108C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520C7B56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43E48016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3012B0C6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53DF8EE7" w14:textId="77777777" w:rsidR="00DC092F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2100A3" w14:textId="69078D45" w:rsidR="00DC092F" w:rsidRDefault="00B04D8D" w:rsidP="0072414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Нальчик, </w:t>
      </w:r>
      <w:r w:rsidR="0072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2025г.</w:t>
      </w: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F246F7" w:rsidRPr="0026014D" w14:paraId="7A33BB61" w14:textId="77777777" w:rsidTr="005F7CA8">
        <w:trPr>
          <w:trHeight w:val="1538"/>
          <w:jc w:val="center"/>
        </w:trPr>
        <w:tc>
          <w:tcPr>
            <w:tcW w:w="5670" w:type="dxa"/>
          </w:tcPr>
          <w:p w14:paraId="51E8C753" w14:textId="77777777" w:rsidR="00F246F7" w:rsidRPr="0026014D" w:rsidRDefault="00F246F7" w:rsidP="005F7CA8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14:paraId="6A339810" w14:textId="77777777" w:rsidR="00F246F7" w:rsidRPr="0026014D" w:rsidRDefault="00F246F7" w:rsidP="005F7CA8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 xml:space="preserve">математических и естественнонаучных дисциплин </w:t>
            </w:r>
          </w:p>
          <w:p w14:paraId="585D80A4" w14:textId="06BCE3E9" w:rsidR="00F246F7" w:rsidRPr="0026014D" w:rsidRDefault="00F246F7" w:rsidP="005F7CA8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Протокол №___от «__» __________ 202</w:t>
            </w:r>
            <w:r>
              <w:rPr>
                <w:rFonts w:eastAsia="Times New Roman"/>
                <w:lang w:val="ru-RU"/>
              </w:rPr>
              <w:t>5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14:paraId="161D03D3" w14:textId="77777777" w:rsidR="00F246F7" w:rsidRPr="0026014D" w:rsidRDefault="00F246F7" w:rsidP="005F7CA8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Председатель___________/З. Ш. Шогенова/</w:t>
            </w:r>
          </w:p>
        </w:tc>
        <w:tc>
          <w:tcPr>
            <w:tcW w:w="3940" w:type="dxa"/>
          </w:tcPr>
          <w:p w14:paraId="72286CDF" w14:textId="77777777" w:rsidR="00F246F7" w:rsidRPr="0026014D" w:rsidRDefault="00F246F7" w:rsidP="00B04D8D">
            <w:pPr>
              <w:jc w:val="right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  <w:r w:rsidRPr="0026014D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14:paraId="13E5A232" w14:textId="2C54990B" w:rsidR="00F246F7" w:rsidRPr="0026014D" w:rsidRDefault="00F246F7" w:rsidP="005F7CA8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</w:t>
            </w:r>
            <w:r w:rsidR="00C408C7">
              <w:rPr>
                <w:rFonts w:eastAsia="Times New Roman"/>
                <w:lang w:val="ru-RU"/>
              </w:rPr>
              <w:t>М</w:t>
            </w:r>
            <w:r w:rsidRPr="0026014D">
              <w:rPr>
                <w:rFonts w:eastAsia="Times New Roman"/>
                <w:lang w:val="ru-RU"/>
              </w:rPr>
              <w:t>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14:paraId="6B8C2351" w14:textId="77777777" w:rsidR="00F246F7" w:rsidRPr="0026014D" w:rsidRDefault="00F246F7" w:rsidP="005F7CA8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r w:rsidRPr="0026014D">
              <w:rPr>
                <w:rFonts w:eastAsia="Times New Roman"/>
              </w:rPr>
              <w:t>Какулина</w:t>
            </w:r>
          </w:p>
        </w:tc>
      </w:tr>
    </w:tbl>
    <w:p w14:paraId="2DA87A3E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6655B2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F257D7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20CC91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549B16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38CE6E9D" w14:textId="56B2577F" w:rsidR="00F246F7" w:rsidRPr="0026014D" w:rsidRDefault="00B04D8D" w:rsidP="00B04D8D">
      <w:pPr>
        <w:widowControl w:val="0"/>
        <w:tabs>
          <w:tab w:val="left" w:pos="567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социально – гуманитарный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 цикл</w:t>
      </w:r>
      <w:r w:rsidR="00F246F7" w:rsidRPr="0026014D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под</w:t>
      </w:r>
      <w:r w:rsidR="00F246F7" w:rsidRPr="0026014D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индексом </w:t>
      </w:r>
      <w:r w:rsidR="00F246F7">
        <w:rPr>
          <w:rFonts w:ascii="Times New Roman" w:eastAsia="Times New Roman" w:hAnsi="Times New Roman" w:cs="Times New Roman"/>
          <w:sz w:val="24"/>
          <w:szCs w:val="24"/>
        </w:rPr>
        <w:t>СГ 04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 и составлена в соответствии с Требованиями к разработке и оформлению рабочих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программ учебных дисциплин, адаптационных дисциплин, профессиональных модулей,</w:t>
      </w:r>
      <w:r w:rsidR="00F246F7" w:rsidRPr="0026014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производственных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практик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КБАДК,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рассмотренными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заседании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Методического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совета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ГБПОУ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«КБАДК</w:t>
      </w:r>
      <w:r w:rsidR="00F246F7" w:rsidRPr="000B383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246F7" w:rsidRPr="000B383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0B383C"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 w:rsidR="00F246F7" w:rsidRPr="000B383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0B383C">
        <w:rPr>
          <w:rFonts w:ascii="Times New Roman" w:eastAsia="Calibri" w:hAnsi="Times New Roman" w:cs="Times New Roman"/>
          <w:sz w:val="24"/>
          <w:szCs w:val="24"/>
        </w:rPr>
        <w:t>№ 2 от 10 января 2023</w:t>
      </w:r>
      <w:r w:rsidR="00F246F7" w:rsidRPr="000B383C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 w:rsidR="00F246F7" w:rsidRPr="000B383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0B383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утвержденными</w:t>
      </w:r>
      <w:r w:rsidR="00F246F7"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 w:rsidR="00F246F7" w:rsidRPr="0026014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ГБПОУ «КБАДК» по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5837" w:rsidRPr="00695837">
        <w:rPr>
          <w:rFonts w:ascii="Times New Roman" w:eastAsia="Times New Roman" w:hAnsi="Times New Roman" w:cs="Times New Roman"/>
          <w:sz w:val="24"/>
          <w:szCs w:val="24"/>
        </w:rPr>
        <w:t>15.01.05 «Сварщик» (ручной и частично механизированной сварки (наплавки)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764BC8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6F46342F" w14:textId="77777777" w:rsidR="00F246F7" w:rsidRPr="0026014D" w:rsidRDefault="00F246F7" w:rsidP="00F246F7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14:paraId="734CEAEE" w14:textId="77777777" w:rsidR="00F246F7" w:rsidRPr="0026014D" w:rsidRDefault="00F246F7" w:rsidP="00F246F7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14:paraId="68DD900A" w14:textId="77777777" w:rsidR="00F246F7" w:rsidRPr="0026014D" w:rsidRDefault="00F246F7" w:rsidP="00F246F7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EBB8E9" w14:textId="77777777" w:rsidR="00F246F7" w:rsidRPr="0026014D" w:rsidRDefault="00F246F7" w:rsidP="00F246F7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14:paraId="6C217DFC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Карданов Артур Хажкаримович, руководитель физ. воспитания ГБПОУ «КБАДК»</w:t>
      </w:r>
    </w:p>
    <w:p w14:paraId="5BEB275A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519CCE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26800F8A" w14:textId="77777777" w:rsidR="00DC092F" w:rsidRPr="00B04D8D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4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СОДЕРЖАНИЕ</w:t>
      </w:r>
    </w:p>
    <w:p w14:paraId="19E0E09A" w14:textId="77777777" w:rsidR="00DC092F" w:rsidRPr="00B04D8D" w:rsidRDefault="00DC092F" w:rsidP="00DC092F">
      <w:pPr>
        <w:spacing w:after="200" w:line="276" w:lineRule="auto"/>
        <w:rPr>
          <w:rFonts w:ascii="Calibri" w:eastAsia="Times New Roman" w:hAnsi="Calibri" w:cs="Times New Roman"/>
          <w:bCs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90"/>
        <w:gridCol w:w="815"/>
      </w:tblGrid>
      <w:tr w:rsidR="00DC092F" w:rsidRPr="00B04D8D" w14:paraId="5D1B6CE5" w14:textId="77777777" w:rsidTr="005F7CA8">
        <w:tc>
          <w:tcPr>
            <w:tcW w:w="7501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74"/>
            </w:tblGrid>
            <w:tr w:rsidR="00DC092F" w:rsidRPr="00B04D8D" w14:paraId="6FFFE84F" w14:textId="77777777" w:rsidTr="005F7CA8">
              <w:tc>
                <w:tcPr>
                  <w:tcW w:w="7285" w:type="dxa"/>
                </w:tcPr>
                <w:tbl>
                  <w:tblPr>
                    <w:tblW w:w="8958" w:type="dxa"/>
                    <w:tblLook w:val="01E0" w:firstRow="1" w:lastRow="1" w:firstColumn="1" w:lastColumn="1" w:noHBand="0" w:noVBand="0"/>
                  </w:tblPr>
                  <w:tblGrid>
                    <w:gridCol w:w="8958"/>
                  </w:tblGrid>
                  <w:tr w:rsidR="00DC092F" w:rsidRPr="00B04D8D" w14:paraId="3CB8D5DD" w14:textId="77777777" w:rsidTr="005F7CA8">
                    <w:tc>
                      <w:tcPr>
                        <w:tcW w:w="8958" w:type="dxa"/>
                      </w:tcPr>
                      <w:p w14:paraId="631521A6" w14:textId="6BE73E02"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ОБЩАЯ ХАРАКТЕРИСТИКА РАБОЧЕЙ ПРОГРАММЫ УЧЕБНОЙ ДИСЦИПЛИНЫ</w:t>
                        </w:r>
                      </w:p>
                    </w:tc>
                  </w:tr>
                  <w:tr w:rsidR="00DC092F" w:rsidRPr="00B04D8D" w14:paraId="4C952A75" w14:textId="77777777" w:rsidTr="005F7CA8">
                    <w:tc>
                      <w:tcPr>
                        <w:tcW w:w="8958" w:type="dxa"/>
                      </w:tcPr>
                      <w:p w14:paraId="19F16318" w14:textId="77777777"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СТРУКТУРА И СОДЕРЖАНИЕ УЧЕБНОЙ ДИСЦИПЛИНЫ</w:t>
                        </w:r>
                      </w:p>
                      <w:p w14:paraId="5C734118" w14:textId="77777777"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УСЛОВИЯ РЕАЛИЗАЦИИ УЧЕБНОЙ ДИСЦИПЛИНЫ</w:t>
                        </w:r>
                      </w:p>
                    </w:tc>
                  </w:tr>
                  <w:tr w:rsidR="00DC092F" w:rsidRPr="00B04D8D" w14:paraId="246233F5" w14:textId="77777777" w:rsidTr="005F7CA8">
                    <w:tc>
                      <w:tcPr>
                        <w:tcW w:w="8958" w:type="dxa"/>
                      </w:tcPr>
                      <w:p w14:paraId="118AA432" w14:textId="77777777"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num" w:pos="284"/>
                          </w:tabs>
                          <w:suppressAutoHyphens/>
                          <w:spacing w:after="200" w:line="276" w:lineRule="auto"/>
                          <w:ind w:left="394" w:hanging="14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КОНТРОЛЬ И ОЦЕНКА РЕЗУЛЬТАТОВ ОСВОЕНИЯ УЧЕБНОЙ ДИСЦИПЛИНЫ</w:t>
                        </w:r>
                      </w:p>
                      <w:p w14:paraId="0EC9D5E7" w14:textId="77777777" w:rsidR="00DC092F" w:rsidRPr="00B04D8D" w:rsidRDefault="00DC092F" w:rsidP="005F7CA8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701FBA2F" w14:textId="77777777" w:rsidR="00DC092F" w:rsidRPr="00B04D8D" w:rsidRDefault="00DC092F" w:rsidP="005F7CA8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0C3690EB" w14:textId="77777777" w:rsidR="00DC092F" w:rsidRPr="00B04D8D" w:rsidRDefault="00DC092F" w:rsidP="005F7CA8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14:paraId="666FF466" w14:textId="77777777" w:rsidR="00DC092F" w:rsidRPr="00B04D8D" w:rsidRDefault="00DC092F" w:rsidP="004E2259">
                  <w:pPr>
                    <w:suppressAutoHyphens/>
                    <w:spacing w:after="0" w:line="240" w:lineRule="auto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  <w:tr w:rsidR="00DC092F" w:rsidRPr="00B04D8D" w14:paraId="180642EA" w14:textId="77777777" w:rsidTr="005F7CA8">
              <w:tc>
                <w:tcPr>
                  <w:tcW w:w="7285" w:type="dxa"/>
                </w:tcPr>
                <w:p w14:paraId="4780172F" w14:textId="77777777" w:rsidR="00DC092F" w:rsidRPr="00B04D8D" w:rsidRDefault="00DC092F" w:rsidP="00DC092F">
                  <w:pPr>
                    <w:suppressAutoHyphens/>
                    <w:spacing w:after="0" w:line="240" w:lineRule="auto"/>
                    <w:ind w:left="284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  <w:tr w:rsidR="00DC092F" w:rsidRPr="00B04D8D" w14:paraId="4C83093A" w14:textId="77777777" w:rsidTr="005F7CA8">
              <w:tc>
                <w:tcPr>
                  <w:tcW w:w="7285" w:type="dxa"/>
                </w:tcPr>
                <w:p w14:paraId="4341C082" w14:textId="77777777" w:rsidR="00DC092F" w:rsidRPr="00B04D8D" w:rsidRDefault="00DC092F" w:rsidP="005F7CA8">
                  <w:pPr>
                    <w:suppressAutoHyphens/>
                    <w:spacing w:after="200" w:line="276" w:lineRule="auto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</w:tbl>
          <w:p w14:paraId="5A05D348" w14:textId="77777777" w:rsidR="00DC092F" w:rsidRPr="00B04D8D" w:rsidRDefault="00DC092F" w:rsidP="005F7CA8">
            <w:pPr>
              <w:suppressAutoHyphens/>
              <w:spacing w:after="200" w:line="276" w:lineRule="auto"/>
              <w:jc w:val="both"/>
              <w:rPr>
                <w:rFonts w:ascii="Calibri" w:eastAsia="Times New Roman" w:hAnsi="Calibri" w:cs="Times New Roman"/>
                <w:bCs/>
                <w:lang w:eastAsia="ru-RU"/>
              </w:rPr>
            </w:pPr>
          </w:p>
        </w:tc>
        <w:tc>
          <w:tcPr>
            <w:tcW w:w="2280" w:type="dxa"/>
          </w:tcPr>
          <w:p w14:paraId="2C874980" w14:textId="77777777" w:rsidR="00DC092F" w:rsidRPr="00B04D8D" w:rsidRDefault="00DC092F" w:rsidP="005F7CA8">
            <w:pPr>
              <w:spacing w:after="200" w:line="276" w:lineRule="auto"/>
              <w:rPr>
                <w:rFonts w:ascii="Calibri" w:eastAsia="Times New Roman" w:hAnsi="Calibri" w:cs="Times New Roman"/>
                <w:bCs/>
                <w:lang w:eastAsia="ru-RU"/>
              </w:rPr>
            </w:pPr>
          </w:p>
        </w:tc>
      </w:tr>
    </w:tbl>
    <w:p w14:paraId="2CC44E81" w14:textId="40B51B8C" w:rsidR="00DC092F" w:rsidRPr="00B04D8D" w:rsidRDefault="00DC092F" w:rsidP="00DC092F">
      <w:pPr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04D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br w:type="page"/>
      </w:r>
      <w:r w:rsidR="00B04D8D" w:rsidRPr="00B04D8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ОБЩАЯ ХАРАКТЕРИСТИКА РАБОЧЕЙ ПРОГРАММЫ УЧЕБНОЙ ДИСЦИПЛИНЫ</w:t>
      </w:r>
      <w:r w:rsidRPr="00B04D8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B04D8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«</w:t>
      </w:r>
      <w:r w:rsidRPr="00B04D8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ФИЗИЧЕСКАЯ КУЛЬТУРА»</w:t>
      </w:r>
    </w:p>
    <w:p w14:paraId="02047B57" w14:textId="77777777" w:rsidR="00DC092F" w:rsidRPr="000D70CB" w:rsidRDefault="00DC092F" w:rsidP="00DC09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00FC6F3B" w14:textId="1E253906" w:rsidR="00DC092F" w:rsidRPr="000D70CB" w:rsidRDefault="00DC092F" w:rsidP="00DC0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Место</w:t>
      </w:r>
      <w:r w:rsidR="00B04D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</w:t>
      </w:r>
      <w:r w:rsidR="00B04D8D"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структуре основной образовательной программы</w:t>
      </w:r>
    </w:p>
    <w:p w14:paraId="6F43EDDE" w14:textId="204768C9" w:rsidR="00DC092F" w:rsidRPr="000D70CB" w:rsidRDefault="00DC092F" w:rsidP="00DC0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«Физическая культура» является обязательной частью социально-гуманитарного цикла </w:t>
      </w:r>
      <w:r w:rsidR="00B04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ППКРС 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СПО по</w:t>
      </w:r>
      <w:r w:rsidRPr="000D70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695837" w:rsidRPr="00695837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15.01.05 «Сварщик» (ручной и частично механизированной сварки (наплавки)</w:t>
      </w:r>
      <w:r w:rsidR="00C40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95837" w:rsidRPr="00695837">
        <w:rPr>
          <w:rFonts w:ascii="Times New Roman" w:hAnsi="Times New Roman" w:cs="Times New Roman"/>
          <w:sz w:val="24"/>
          <w:szCs w:val="24"/>
        </w:rPr>
        <w:t>утв. Приказом Минпросвещения России от 15. 11. 2023 г. N 863</w:t>
      </w:r>
      <w:r w:rsidR="00C408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ED2276E" w14:textId="77777777" w:rsidR="00DC092F" w:rsidRPr="000D70CB" w:rsidRDefault="00DC092F" w:rsidP="00DC092F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14:paraId="4F3F73D6" w14:textId="77777777" w:rsidR="00DC092F" w:rsidRPr="000D70CB" w:rsidRDefault="00DC092F" w:rsidP="00DC092F">
      <w:pPr>
        <w:suppressAutoHyphens/>
        <w:spacing w:after="200" w:line="276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6"/>
        <w:gridCol w:w="3582"/>
        <w:gridCol w:w="4583"/>
      </w:tblGrid>
      <w:tr w:rsidR="00DC092F" w:rsidRPr="000D70CB" w14:paraId="08F787FB" w14:textId="77777777" w:rsidTr="005F7CA8">
        <w:trPr>
          <w:trHeight w:val="649"/>
        </w:trPr>
        <w:tc>
          <w:tcPr>
            <w:tcW w:w="2036" w:type="dxa"/>
            <w:hideMark/>
          </w:tcPr>
          <w:p w14:paraId="504BC084" w14:textId="77777777"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14:paraId="052577C0" w14:textId="77777777"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582" w:type="dxa"/>
            <w:hideMark/>
          </w:tcPr>
          <w:p w14:paraId="096FB487" w14:textId="77777777"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83" w:type="dxa"/>
            <w:hideMark/>
          </w:tcPr>
          <w:p w14:paraId="1D6D663A" w14:textId="77777777"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DC092F" w:rsidRPr="000D70CB" w14:paraId="6DFA29C5" w14:textId="77777777" w:rsidTr="005F7CA8">
        <w:trPr>
          <w:trHeight w:val="212"/>
        </w:trPr>
        <w:tc>
          <w:tcPr>
            <w:tcW w:w="2036" w:type="dxa"/>
          </w:tcPr>
          <w:p w14:paraId="1B28518C" w14:textId="77777777" w:rsidR="00DC092F" w:rsidRPr="000D70CB" w:rsidRDefault="00DC092F" w:rsidP="005F7CA8">
            <w:pPr>
              <w:suppressAutoHyphens/>
              <w:spacing w:after="20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74CD2586" w14:textId="77777777" w:rsidR="00DC092F" w:rsidRPr="000D70CB" w:rsidRDefault="00DC092F" w:rsidP="005F7CA8">
            <w:pPr>
              <w:suppressAutoHyphens/>
              <w:spacing w:after="20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14:paraId="7D257253" w14:textId="6662F3C3" w:rsidR="00DC092F" w:rsidRPr="000D70CB" w:rsidRDefault="00E9790A" w:rsidP="005F7CA8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  <w:tc>
          <w:tcPr>
            <w:tcW w:w="3582" w:type="dxa"/>
          </w:tcPr>
          <w:p w14:paraId="209FC2AE" w14:textId="77777777" w:rsidR="00DC092F" w:rsidRPr="000D70CB" w:rsidRDefault="00DC092F" w:rsidP="005F7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</w:pPr>
            <w:bookmarkStart w:id="2" w:name="_Hlk77778803"/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  <w:t>Уметь:</w:t>
            </w:r>
          </w:p>
          <w:p w14:paraId="2BFC4FAD" w14:textId="77777777" w:rsidR="00DC092F" w:rsidRPr="000D70CB" w:rsidRDefault="00DC092F" w:rsidP="005F7CA8">
            <w:pPr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  <w:p w14:paraId="098957BF" w14:textId="77777777" w:rsidR="00DC092F" w:rsidRPr="000D70CB" w:rsidRDefault="00DC092F" w:rsidP="005F7CA8">
            <w:pPr>
              <w:suppressAutoHyphens/>
              <w:spacing w:after="200" w:line="276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bookmarkEnd w:id="2"/>
          </w:p>
        </w:tc>
        <w:tc>
          <w:tcPr>
            <w:tcW w:w="4583" w:type="dxa"/>
          </w:tcPr>
          <w:p w14:paraId="74F80131" w14:textId="77777777" w:rsidR="00DC092F" w:rsidRPr="000D70CB" w:rsidRDefault="00DC092F" w:rsidP="005F7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  <w:t>Знать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:</w:t>
            </w:r>
          </w:p>
          <w:p w14:paraId="6952A797" w14:textId="77777777"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психологические основы деятельности коллектива, психологические особенности личности;</w:t>
            </w:r>
          </w:p>
          <w:p w14:paraId="22F43030" w14:textId="77777777"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основы проектной деятельности;</w:t>
            </w:r>
          </w:p>
          <w:p w14:paraId="0CE95D3C" w14:textId="77777777"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6FAA7852" w14:textId="77777777"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основы здорового образа жизни;</w:t>
            </w:r>
          </w:p>
          <w:p w14:paraId="79D6E476" w14:textId="77777777" w:rsidR="00DC092F" w:rsidRPr="000D70CB" w:rsidRDefault="00DC092F" w:rsidP="005F7CA8">
            <w:pPr>
              <w:spacing w:after="200" w:line="276" w:lineRule="auto"/>
              <w:ind w:firstLine="24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условия профессиональной деятельности и зоны риска</w:t>
            </w:r>
            <w:r w:rsidRPr="000D70C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физического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здоровья для данной специальности;</w:t>
            </w:r>
          </w:p>
          <w:p w14:paraId="44077AAD" w14:textId="77777777" w:rsidR="00DC092F" w:rsidRPr="000D70CB" w:rsidRDefault="00DC092F" w:rsidP="005F7CA8">
            <w:pPr>
              <w:suppressAutoHyphens/>
              <w:spacing w:after="200" w:line="276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14:paraId="31214C20" w14:textId="77777777" w:rsidR="00DC092F" w:rsidRPr="000D70CB" w:rsidRDefault="00DC092F" w:rsidP="00DC092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722E48" w14:textId="77777777" w:rsidR="00DC092F" w:rsidRPr="000D70CB" w:rsidRDefault="00DC092F" w:rsidP="00DC092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8666502" w14:textId="77777777" w:rsidR="00DC092F" w:rsidRPr="000D70CB" w:rsidRDefault="00DC092F" w:rsidP="00DC092F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СТРУКТУРА И СОДЕРЖАНИЕ УЧЕБНОЙ ДИСЦИПЛИНЫ</w:t>
      </w:r>
    </w:p>
    <w:p w14:paraId="3B3DEA4C" w14:textId="77777777" w:rsidR="00DC092F" w:rsidRPr="000D70CB" w:rsidRDefault="00DC092F" w:rsidP="00DC092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66F5FBB2" w14:textId="00EC2A93" w:rsidR="00DC092F" w:rsidRPr="00B04D8D" w:rsidRDefault="00DC092F" w:rsidP="00B04D8D">
      <w:pPr>
        <w:suppressAutoHyphens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04D8D" w:rsidRPr="005C3A33" w14:paraId="1354C06D" w14:textId="77777777" w:rsidTr="003B577A">
        <w:trPr>
          <w:trHeight w:val="460"/>
        </w:trPr>
        <w:tc>
          <w:tcPr>
            <w:tcW w:w="7904" w:type="dxa"/>
            <w:shd w:val="clear" w:color="auto" w:fill="auto"/>
          </w:tcPr>
          <w:p w14:paraId="05C5D37A" w14:textId="77777777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91047467"/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114EB3CF" w14:textId="77777777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04D8D" w:rsidRPr="005C3A33" w14:paraId="25264402" w14:textId="77777777" w:rsidTr="003B577A">
        <w:trPr>
          <w:trHeight w:val="285"/>
        </w:trPr>
        <w:tc>
          <w:tcPr>
            <w:tcW w:w="7904" w:type="dxa"/>
            <w:shd w:val="clear" w:color="auto" w:fill="auto"/>
          </w:tcPr>
          <w:p w14:paraId="3566E03A" w14:textId="77777777" w:rsidR="00B04D8D" w:rsidRPr="005C3A33" w:rsidRDefault="00B04D8D" w:rsidP="003B5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14:paraId="46B4E79D" w14:textId="4F8EFB54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04D8D" w:rsidRPr="005C3A33" w14:paraId="2A86D1B0" w14:textId="77777777" w:rsidTr="003B577A">
        <w:tc>
          <w:tcPr>
            <w:tcW w:w="7904" w:type="dxa"/>
            <w:shd w:val="clear" w:color="auto" w:fill="auto"/>
          </w:tcPr>
          <w:p w14:paraId="480BCFA0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т.ч. в форме практической подготовки </w:t>
            </w:r>
          </w:p>
        </w:tc>
        <w:tc>
          <w:tcPr>
            <w:tcW w:w="1800" w:type="dxa"/>
            <w:shd w:val="clear" w:color="auto" w:fill="auto"/>
          </w:tcPr>
          <w:p w14:paraId="0829113C" w14:textId="7FFBE986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04D8D" w:rsidRPr="005C3A33" w14:paraId="5A13A0E7" w14:textId="77777777" w:rsidTr="003B577A">
        <w:tc>
          <w:tcPr>
            <w:tcW w:w="7904" w:type="dxa"/>
            <w:shd w:val="clear" w:color="auto" w:fill="auto"/>
          </w:tcPr>
          <w:p w14:paraId="11270AD5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21D74235" w14:textId="77777777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4D8D" w:rsidRPr="005C3A33" w14:paraId="64578321" w14:textId="77777777" w:rsidTr="003B577A">
        <w:tc>
          <w:tcPr>
            <w:tcW w:w="7904" w:type="dxa"/>
            <w:shd w:val="clear" w:color="auto" w:fill="auto"/>
          </w:tcPr>
          <w:p w14:paraId="3E1099DB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14:paraId="1DEB3B88" w14:textId="2EF6D978" w:rsidR="00B04D8D" w:rsidRPr="005C3A33" w:rsidRDefault="00B04D8D" w:rsidP="00B04D8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4D8D" w:rsidRPr="005C3A33" w14:paraId="55363CFC" w14:textId="77777777" w:rsidTr="003B577A">
        <w:tc>
          <w:tcPr>
            <w:tcW w:w="7904" w:type="dxa"/>
            <w:shd w:val="clear" w:color="auto" w:fill="auto"/>
          </w:tcPr>
          <w:p w14:paraId="0C4E8812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3BC6D06A" w14:textId="652CC0C5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695837" w:rsidRPr="005C3A33" w14:paraId="0B7CA65C" w14:textId="77777777" w:rsidTr="003B577A">
        <w:tc>
          <w:tcPr>
            <w:tcW w:w="7904" w:type="dxa"/>
            <w:shd w:val="clear" w:color="auto" w:fill="auto"/>
          </w:tcPr>
          <w:p w14:paraId="506F7CD2" w14:textId="64D57139" w:rsidR="00695837" w:rsidRPr="005C3A33" w:rsidRDefault="00695837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14:paraId="60147295" w14:textId="31C6EB3C" w:rsidR="00695837" w:rsidRDefault="00695837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B04D8D" w:rsidRPr="005C3A33" w14:paraId="612107C5" w14:textId="77777777" w:rsidTr="003B577A">
        <w:tc>
          <w:tcPr>
            <w:tcW w:w="7904" w:type="dxa"/>
            <w:shd w:val="clear" w:color="auto" w:fill="auto"/>
          </w:tcPr>
          <w:p w14:paraId="1CCE7E85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00" w:type="dxa"/>
            <w:shd w:val="clear" w:color="auto" w:fill="auto"/>
          </w:tcPr>
          <w:p w14:paraId="38D8682B" w14:textId="77777777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04D8D" w:rsidRPr="005C3A33" w14:paraId="244C6B95" w14:textId="77777777" w:rsidTr="003B577A">
        <w:trPr>
          <w:trHeight w:val="268"/>
        </w:trPr>
        <w:tc>
          <w:tcPr>
            <w:tcW w:w="9704" w:type="dxa"/>
            <w:gridSpan w:val="2"/>
            <w:shd w:val="clear" w:color="auto" w:fill="auto"/>
          </w:tcPr>
          <w:p w14:paraId="4B33FBB7" w14:textId="77777777" w:rsidR="00B04D8D" w:rsidRPr="005C3A33" w:rsidRDefault="00B04D8D" w:rsidP="003B577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аттестация в форме зачета</w:t>
            </w:r>
          </w:p>
        </w:tc>
      </w:tr>
      <w:bookmarkEnd w:id="3"/>
    </w:tbl>
    <w:p w14:paraId="69B1B0CE" w14:textId="77777777" w:rsidR="00B04D8D" w:rsidRPr="000D70CB" w:rsidRDefault="00B04D8D" w:rsidP="00DC092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04D8D" w:rsidRPr="000D70CB" w:rsidSect="002479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0D8C97E" w14:textId="77777777" w:rsidR="00DC092F" w:rsidRPr="000D70CB" w:rsidRDefault="00DC092F" w:rsidP="00DC092F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2.. Тематический план и содержание учебной дисциплины 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27" w:type="dxa"/>
          <w:right w:w="227" w:type="dxa"/>
        </w:tblCellMar>
        <w:tblLook w:val="04A0" w:firstRow="1" w:lastRow="0" w:firstColumn="1" w:lastColumn="0" w:noHBand="0" w:noVBand="1"/>
      </w:tblPr>
      <w:tblGrid>
        <w:gridCol w:w="2693"/>
        <w:gridCol w:w="9068"/>
        <w:gridCol w:w="1842"/>
        <w:gridCol w:w="1701"/>
      </w:tblGrid>
      <w:tr w:rsidR="00DC092F" w:rsidRPr="000D70CB" w14:paraId="01A20C15" w14:textId="77777777" w:rsidTr="005F7CA8">
        <w:trPr>
          <w:jc w:val="center"/>
        </w:trPr>
        <w:tc>
          <w:tcPr>
            <w:tcW w:w="2693" w:type="dxa"/>
            <w:vAlign w:val="center"/>
            <w:hideMark/>
          </w:tcPr>
          <w:p w14:paraId="77B6CDDF" w14:textId="77777777" w:rsidR="00DC092F" w:rsidRPr="000D70CB" w:rsidRDefault="00DC092F" w:rsidP="005F7CA8">
            <w:pPr>
              <w:tabs>
                <w:tab w:val="left" w:pos="0"/>
              </w:tabs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068" w:type="dxa"/>
            <w:vAlign w:val="center"/>
            <w:hideMark/>
          </w:tcPr>
          <w:p w14:paraId="3B04E1D1" w14:textId="77777777" w:rsidR="00DC092F" w:rsidRPr="000D70CB" w:rsidRDefault="00DC092F" w:rsidP="005F7CA8">
            <w:pPr>
              <w:suppressAutoHyphens/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42" w:type="dxa"/>
            <w:vAlign w:val="center"/>
            <w:hideMark/>
          </w:tcPr>
          <w:p w14:paraId="4557E7DE" w14:textId="77777777" w:rsidR="00DC092F" w:rsidRPr="000D70CB" w:rsidRDefault="00DC092F" w:rsidP="005F7CA8">
            <w:pPr>
              <w:suppressAutoHyphens/>
              <w:spacing w:after="0" w:line="240" w:lineRule="auto"/>
              <w:ind w:right="-2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ч/ в том числе в форме практической подготовки, акад. ч </w:t>
            </w:r>
          </w:p>
        </w:tc>
        <w:tc>
          <w:tcPr>
            <w:tcW w:w="1701" w:type="dxa"/>
          </w:tcPr>
          <w:p w14:paraId="5866FA6D" w14:textId="77777777" w:rsidR="00DC092F" w:rsidRPr="000D70CB" w:rsidRDefault="00DC092F" w:rsidP="005F7CA8">
            <w:pPr>
              <w:suppressAutoHyphens/>
              <w:spacing w:after="0" w:line="240" w:lineRule="auto"/>
              <w:ind w:right="-228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C092F" w:rsidRPr="000D70CB" w14:paraId="5453EFAD" w14:textId="77777777" w:rsidTr="005F7CA8">
        <w:trPr>
          <w:jc w:val="center"/>
        </w:trPr>
        <w:tc>
          <w:tcPr>
            <w:tcW w:w="2693" w:type="dxa"/>
            <w:hideMark/>
          </w:tcPr>
          <w:p w14:paraId="40B624FF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8" w:type="dxa"/>
            <w:hideMark/>
          </w:tcPr>
          <w:p w14:paraId="26B61A4A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hideMark/>
          </w:tcPr>
          <w:p w14:paraId="331B4B0C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391ACDBF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DC092F" w:rsidRPr="000D70CB" w14:paraId="3235CB81" w14:textId="77777777" w:rsidTr="005F7CA8">
        <w:trPr>
          <w:jc w:val="center"/>
        </w:trPr>
        <w:tc>
          <w:tcPr>
            <w:tcW w:w="11761" w:type="dxa"/>
            <w:gridSpan w:val="2"/>
            <w:hideMark/>
          </w:tcPr>
          <w:p w14:paraId="331EB124" w14:textId="77777777" w:rsidR="00DC092F" w:rsidRPr="000D70CB" w:rsidRDefault="00DC092F" w:rsidP="005F7CA8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Теоретические основы физической культуры и формирование ЗОЖ </w:t>
            </w:r>
          </w:p>
        </w:tc>
        <w:tc>
          <w:tcPr>
            <w:tcW w:w="1842" w:type="dxa"/>
            <w:hideMark/>
          </w:tcPr>
          <w:p w14:paraId="3B7E7E22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7EB99FD6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4265BFB0" w14:textId="77777777" w:rsidTr="005F7CA8">
        <w:trPr>
          <w:trHeight w:val="243"/>
          <w:jc w:val="center"/>
        </w:trPr>
        <w:tc>
          <w:tcPr>
            <w:tcW w:w="2693" w:type="dxa"/>
            <w:vMerge w:val="restart"/>
            <w:hideMark/>
          </w:tcPr>
          <w:p w14:paraId="54CCE9F4" w14:textId="77777777" w:rsidR="00DC092F" w:rsidRPr="000D70CB" w:rsidRDefault="00DC092F" w:rsidP="005F7CA8">
            <w:pPr>
              <w:spacing w:after="0" w:line="240" w:lineRule="auto"/>
              <w:ind w:left="-83"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14:paraId="54382A87" w14:textId="77777777" w:rsidR="00DC092F" w:rsidRPr="000D70CB" w:rsidRDefault="00DC092F" w:rsidP="005F7CA8">
            <w:pPr>
              <w:spacing w:after="0" w:line="240" w:lineRule="auto"/>
              <w:ind w:left="-83"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9C464AC" w14:textId="77777777" w:rsidR="00DC092F" w:rsidRPr="000D70CB" w:rsidRDefault="00DC092F" w:rsidP="005F7CA8">
            <w:pPr>
              <w:spacing w:after="0" w:line="240" w:lineRule="auto"/>
              <w:ind w:left="-83" w:right="-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в общекультурной и профессиональной подготовке студентов</w:t>
            </w:r>
          </w:p>
        </w:tc>
        <w:tc>
          <w:tcPr>
            <w:tcW w:w="9068" w:type="dxa"/>
            <w:hideMark/>
          </w:tcPr>
          <w:p w14:paraId="4E56D5FA" w14:textId="77777777" w:rsidR="00DC092F" w:rsidRPr="000D70CB" w:rsidRDefault="00DC092F" w:rsidP="005F7CA8">
            <w:pPr>
              <w:spacing w:after="0" w:line="240" w:lineRule="auto"/>
              <w:ind w:left="-230" w:right="-363" w:firstLine="1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745BBA33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14:paraId="7E03235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6EF71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0A731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58EE209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DC092F" w:rsidRPr="000D70CB" w14:paraId="345A17BE" w14:textId="77777777" w:rsidTr="005F7CA8">
        <w:trPr>
          <w:trHeight w:val="1185"/>
          <w:jc w:val="center"/>
        </w:trPr>
        <w:tc>
          <w:tcPr>
            <w:tcW w:w="2693" w:type="dxa"/>
            <w:vMerge/>
            <w:hideMark/>
          </w:tcPr>
          <w:p w14:paraId="5477938F" w14:textId="77777777" w:rsidR="00DC092F" w:rsidRPr="000D70CB" w:rsidRDefault="00DC092F" w:rsidP="00DC092F">
            <w:pPr>
              <w:numPr>
                <w:ilvl w:val="1"/>
                <w:numId w:val="2"/>
              </w:numPr>
              <w:spacing w:before="120" w:after="120" w:line="240" w:lineRule="auto"/>
              <w:ind w:left="-83" w:right="-77" w:firstLine="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  <w:hideMark/>
          </w:tcPr>
          <w:p w14:paraId="0A64BFE0" w14:textId="77777777" w:rsidR="00DC092F" w:rsidRPr="000D70CB" w:rsidRDefault="00DC092F" w:rsidP="005F7CA8">
            <w:pPr>
              <w:spacing w:after="0" w:line="240" w:lineRule="auto"/>
              <w:ind w:left="-89" w:right="-78" w:firstLine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tcW w:w="1842" w:type="dxa"/>
          </w:tcPr>
          <w:p w14:paraId="5621AF91" w14:textId="77777777" w:rsidR="00DC092F" w:rsidRPr="000D70CB" w:rsidRDefault="00DC092F" w:rsidP="005F7CA8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593A8B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2B27E3C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B462397" w14:textId="77777777" w:rsidTr="005F7CA8">
        <w:trPr>
          <w:trHeight w:val="285"/>
          <w:jc w:val="center"/>
        </w:trPr>
        <w:tc>
          <w:tcPr>
            <w:tcW w:w="2693" w:type="dxa"/>
            <w:vMerge/>
          </w:tcPr>
          <w:p w14:paraId="7F4DB4AD" w14:textId="77777777" w:rsidR="00DC092F" w:rsidRPr="000D70CB" w:rsidRDefault="00DC092F" w:rsidP="005F7CA8">
            <w:pPr>
              <w:spacing w:before="120" w:after="120" w:line="240" w:lineRule="auto"/>
              <w:ind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63195D30" w14:textId="77777777" w:rsidR="00DC092F" w:rsidRPr="000D70CB" w:rsidRDefault="00DC092F" w:rsidP="005F7CA8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5F18DC84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57D0AB3D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1A562DEC" w14:textId="77777777" w:rsidTr="005F7CA8">
        <w:trPr>
          <w:trHeight w:val="262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4CD04F4A" w14:textId="77777777" w:rsidR="00DC092F" w:rsidRPr="000D70CB" w:rsidRDefault="00DC092F" w:rsidP="005F7CA8">
            <w:pPr>
              <w:spacing w:before="120" w:after="120" w:line="240" w:lineRule="auto"/>
              <w:ind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6E7EB866" w14:textId="77777777" w:rsidR="00DC092F" w:rsidRPr="000D70CB" w:rsidRDefault="00DC092F" w:rsidP="005F7CA8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0E751E30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3E13D81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5B04E9FA" w14:textId="77777777" w:rsidTr="005F7CA8">
        <w:trPr>
          <w:trHeight w:val="407"/>
          <w:jc w:val="center"/>
        </w:trPr>
        <w:tc>
          <w:tcPr>
            <w:tcW w:w="2693" w:type="dxa"/>
            <w:vMerge w:val="restart"/>
          </w:tcPr>
          <w:p w14:paraId="772C6D5B" w14:textId="77777777" w:rsidR="00DC092F" w:rsidRPr="000D70CB" w:rsidRDefault="00DC092F" w:rsidP="005F7CA8">
            <w:pPr>
              <w:spacing w:before="120" w:after="120" w:line="240" w:lineRule="auto"/>
              <w:ind w:left="-83" w:right="-7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14:paraId="7E6C25DB" w14:textId="77777777" w:rsidR="00DC092F" w:rsidRPr="000D70CB" w:rsidRDefault="00DC092F" w:rsidP="005F7CA8">
            <w:pPr>
              <w:spacing w:before="120" w:after="120" w:line="240" w:lineRule="auto"/>
              <w:ind w:left="-83"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методики самостоятельных занятий физическими упражнениями, самоконтроль занимающихся физическими упражнениями и спортом</w:t>
            </w: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15F52EAF" w14:textId="77777777" w:rsidR="00DC092F" w:rsidRPr="000D70CB" w:rsidRDefault="00DC092F" w:rsidP="005F7CA8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7A0CA73E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14:paraId="5278F42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3B551D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3CDDF3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1B97C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99B735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67163BE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DC092F" w:rsidRPr="000D70CB" w14:paraId="6331E4F5" w14:textId="77777777" w:rsidTr="005F7CA8">
        <w:trPr>
          <w:trHeight w:val="834"/>
          <w:jc w:val="center"/>
        </w:trPr>
        <w:tc>
          <w:tcPr>
            <w:tcW w:w="2693" w:type="dxa"/>
            <w:vMerge/>
          </w:tcPr>
          <w:p w14:paraId="66910C96" w14:textId="77777777" w:rsidR="00DC092F" w:rsidRPr="000D70CB" w:rsidRDefault="00DC092F" w:rsidP="005F7CA8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659CBE7E" w14:textId="77777777"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Мотивация и целенаправленность самостоятельных занятий, их формы и содержание. Самоконтроль, его методы, показатели и критерии оценки.</w:t>
            </w:r>
          </w:p>
          <w:p w14:paraId="4944C61C" w14:textId="77777777"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дневника самоконтроля</w:t>
            </w:r>
          </w:p>
        </w:tc>
        <w:tc>
          <w:tcPr>
            <w:tcW w:w="1842" w:type="dxa"/>
          </w:tcPr>
          <w:p w14:paraId="6E70EDF2" w14:textId="77777777" w:rsidR="00DC092F" w:rsidRPr="000D70CB" w:rsidRDefault="00DC092F" w:rsidP="005F7CA8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D654B94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321177E9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6F2405EB" w14:textId="77777777" w:rsidTr="005F7CA8">
        <w:trPr>
          <w:trHeight w:val="418"/>
          <w:jc w:val="center"/>
        </w:trPr>
        <w:tc>
          <w:tcPr>
            <w:tcW w:w="2693" w:type="dxa"/>
            <w:vMerge/>
          </w:tcPr>
          <w:p w14:paraId="0C297781" w14:textId="77777777" w:rsidR="00DC092F" w:rsidRPr="000D70CB" w:rsidRDefault="00DC092F" w:rsidP="005F7CA8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2DDA43F1" w14:textId="77777777"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296D313F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701" w:type="dxa"/>
            <w:vMerge/>
          </w:tcPr>
          <w:p w14:paraId="5D06F64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259304BA" w14:textId="77777777" w:rsidTr="005F7CA8">
        <w:trPr>
          <w:trHeight w:val="418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540404AD" w14:textId="77777777" w:rsidR="00DC092F" w:rsidRPr="000D70CB" w:rsidRDefault="00DC092F" w:rsidP="005F7CA8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393447E0" w14:textId="77777777"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25B62CDA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58E35DD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4C1C304F" w14:textId="77777777" w:rsidTr="005F7CA8">
        <w:trPr>
          <w:trHeight w:val="267"/>
          <w:jc w:val="center"/>
        </w:trPr>
        <w:tc>
          <w:tcPr>
            <w:tcW w:w="11761" w:type="dxa"/>
            <w:gridSpan w:val="2"/>
            <w:tcBorders>
              <w:bottom w:val="single" w:sz="4" w:space="0" w:color="auto"/>
            </w:tcBorders>
          </w:tcPr>
          <w:p w14:paraId="14291955" w14:textId="77777777" w:rsidR="00DC092F" w:rsidRPr="000D70CB" w:rsidRDefault="00DC092F" w:rsidP="005F7CA8">
            <w:pPr>
              <w:spacing w:after="0" w:line="240" w:lineRule="auto"/>
              <w:ind w:left="-89" w:right="-78"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Практические основы формирования физической культуры личности</w:t>
            </w:r>
          </w:p>
        </w:tc>
        <w:tc>
          <w:tcPr>
            <w:tcW w:w="1842" w:type="dxa"/>
          </w:tcPr>
          <w:p w14:paraId="07BD897B" w14:textId="624AFEAA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0D4FDE9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2267F08" w14:textId="77777777" w:rsidTr="005F7CA8">
        <w:trPr>
          <w:trHeight w:val="276"/>
          <w:jc w:val="center"/>
        </w:trPr>
        <w:tc>
          <w:tcPr>
            <w:tcW w:w="2693" w:type="dxa"/>
            <w:vMerge w:val="restart"/>
            <w:hideMark/>
          </w:tcPr>
          <w:p w14:paraId="70762987" w14:textId="77777777"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024104A" w14:textId="77777777"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919E42" w14:textId="77777777"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Легкая атлетика. Кроссовая подготовка</w:t>
            </w:r>
          </w:p>
        </w:tc>
        <w:tc>
          <w:tcPr>
            <w:tcW w:w="9068" w:type="dxa"/>
          </w:tcPr>
          <w:p w14:paraId="2771065F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360E3BCC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14:paraId="5B18DE2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40E986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1EFA0116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808760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77A46D2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79FCCBE1" w14:textId="2C218CBC" w:rsidR="00DC092F" w:rsidRPr="000D70CB" w:rsidRDefault="00E9790A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14:paraId="68306F95" w14:textId="77777777" w:rsidTr="005F7CA8">
        <w:trPr>
          <w:trHeight w:val="412"/>
          <w:jc w:val="center"/>
        </w:trPr>
        <w:tc>
          <w:tcPr>
            <w:tcW w:w="2693" w:type="dxa"/>
            <w:vMerge/>
            <w:hideMark/>
          </w:tcPr>
          <w:p w14:paraId="49E43F55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45E693C" w14:textId="77777777" w:rsidR="00DC092F" w:rsidRPr="000D70CB" w:rsidRDefault="00DC092F" w:rsidP="005F7CA8">
            <w:pPr>
              <w:spacing w:after="0" w:line="240" w:lineRule="auto"/>
              <w:ind w:left="-89" w:right="-78"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Средства, методы, техники и принципы воспитания быстроты, силы, выносливости, гибкости, координационных способностей </w:t>
            </w:r>
          </w:p>
        </w:tc>
        <w:tc>
          <w:tcPr>
            <w:tcW w:w="1842" w:type="dxa"/>
          </w:tcPr>
          <w:p w14:paraId="44F7F5F8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77A3F665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5D4B159F" w14:textId="77777777" w:rsidTr="005F7CA8">
        <w:trPr>
          <w:trHeight w:val="275"/>
          <w:jc w:val="center"/>
        </w:trPr>
        <w:tc>
          <w:tcPr>
            <w:tcW w:w="2693" w:type="dxa"/>
            <w:vMerge/>
            <w:hideMark/>
          </w:tcPr>
          <w:p w14:paraId="2535A0BD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56444EF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14:paraId="42B5493C" w14:textId="6C6ABB24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3FC7566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E84376A" w14:textId="77777777" w:rsidTr="005F7CA8">
        <w:trPr>
          <w:trHeight w:val="417"/>
          <w:jc w:val="center"/>
        </w:trPr>
        <w:tc>
          <w:tcPr>
            <w:tcW w:w="2693" w:type="dxa"/>
            <w:vMerge/>
            <w:hideMark/>
          </w:tcPr>
          <w:p w14:paraId="24894AEE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20C61F4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1. Техника безопасности по лёгкой атлетике. Обучение технике низкого, высокого старта. Обучение прыжку в длину с места, с разбега, тройному прыжку</w:t>
            </w:r>
          </w:p>
        </w:tc>
        <w:tc>
          <w:tcPr>
            <w:tcW w:w="1842" w:type="dxa"/>
          </w:tcPr>
          <w:p w14:paraId="7016B125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3196BAA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1E49931" w14:textId="77777777" w:rsidTr="005F7CA8">
        <w:trPr>
          <w:trHeight w:val="141"/>
          <w:jc w:val="center"/>
        </w:trPr>
        <w:tc>
          <w:tcPr>
            <w:tcW w:w="2693" w:type="dxa"/>
            <w:vMerge/>
            <w:hideMark/>
          </w:tcPr>
          <w:p w14:paraId="314EE308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A6877C2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2. Обучение технике бега на короткие дистанции. Развитие быстроты. Разучивание специальных упражнений легкоатлетов</w:t>
            </w:r>
          </w:p>
        </w:tc>
        <w:tc>
          <w:tcPr>
            <w:tcW w:w="1842" w:type="dxa"/>
          </w:tcPr>
          <w:p w14:paraId="54C71CC0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14:paraId="75A6D25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1BDFE5E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7831B9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7BC65FC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0455FD57" w14:textId="489D191B" w:rsidR="00DC092F" w:rsidRPr="000D70CB" w:rsidRDefault="00E9790A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14:paraId="512ACEF1" w14:textId="77777777" w:rsidTr="005F7CA8">
        <w:trPr>
          <w:trHeight w:val="588"/>
          <w:jc w:val="center"/>
        </w:trPr>
        <w:tc>
          <w:tcPr>
            <w:tcW w:w="2693" w:type="dxa"/>
            <w:vMerge/>
            <w:hideMark/>
          </w:tcPr>
          <w:p w14:paraId="69D5DB8B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C544F51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3. Обучение технике стартового разгона и финиширования. Бег 30, 60, 100 метров</w:t>
            </w:r>
          </w:p>
        </w:tc>
        <w:tc>
          <w:tcPr>
            <w:tcW w:w="1842" w:type="dxa"/>
          </w:tcPr>
          <w:p w14:paraId="5973BEE0" w14:textId="7F29F72E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486E792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3502AC5" w14:textId="77777777" w:rsidTr="005F7CA8">
        <w:trPr>
          <w:trHeight w:val="198"/>
          <w:jc w:val="center"/>
        </w:trPr>
        <w:tc>
          <w:tcPr>
            <w:tcW w:w="2693" w:type="dxa"/>
            <w:vMerge/>
            <w:hideMark/>
          </w:tcPr>
          <w:p w14:paraId="7251E477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4AB69F2B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Практическое занятие № 4. Скоростно-силовая подготовка. Длительный бег. Развитие выносливости. Кроссовый бег 1000 метров</w:t>
            </w:r>
          </w:p>
        </w:tc>
        <w:tc>
          <w:tcPr>
            <w:tcW w:w="1842" w:type="dxa"/>
          </w:tcPr>
          <w:p w14:paraId="5B050ADD" w14:textId="07FC9F3E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6B7E9CB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8CD826C" w14:textId="77777777" w:rsidTr="005F7CA8">
        <w:trPr>
          <w:trHeight w:val="198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6585AA3F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3E11544" w14:textId="77777777" w:rsidR="00DC092F" w:rsidRPr="000D70CB" w:rsidRDefault="00DC092F" w:rsidP="005F7CA8">
            <w:pPr>
              <w:spacing w:after="0" w:line="240" w:lineRule="auto"/>
              <w:ind w:right="-78" w:hanging="89"/>
              <w:contextualSpacing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7CF9BE7F" w14:textId="2014D0AC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140E047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23B63FEE" w14:textId="77777777" w:rsidTr="005F7CA8">
        <w:trPr>
          <w:trHeight w:val="261"/>
          <w:jc w:val="center"/>
        </w:trPr>
        <w:tc>
          <w:tcPr>
            <w:tcW w:w="2693" w:type="dxa"/>
            <w:vMerge w:val="restart"/>
          </w:tcPr>
          <w:p w14:paraId="7F11507B" w14:textId="77777777" w:rsidR="00DC092F" w:rsidRPr="000D70CB" w:rsidRDefault="00DC092F" w:rsidP="005F7CA8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14:paraId="56498A93" w14:textId="77777777" w:rsidR="00DC092F" w:rsidRPr="000D70CB" w:rsidRDefault="00DC092F" w:rsidP="005F7CA8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E560809" w14:textId="77777777"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Профессионально-прикладная физическая подготовка</w:t>
            </w:r>
          </w:p>
        </w:tc>
        <w:tc>
          <w:tcPr>
            <w:tcW w:w="9068" w:type="dxa"/>
          </w:tcPr>
          <w:p w14:paraId="257F2AEC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right="-78" w:hanging="89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1A9E578F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14:paraId="4791C8C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3ED0BDE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913376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2141C330" w14:textId="77777777" w:rsidR="00DC092F" w:rsidRPr="000D70CB" w:rsidRDefault="00DC092F" w:rsidP="005F7CA8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2E9CE9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0EA6917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2727D87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3EA7998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3EB9C38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778E288A" w14:textId="7FD271F0" w:rsidR="00DC092F" w:rsidRPr="000D70CB" w:rsidRDefault="00E9790A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14:paraId="4A388D65" w14:textId="77777777" w:rsidTr="005F7CA8">
        <w:trPr>
          <w:trHeight w:val="268"/>
          <w:jc w:val="center"/>
        </w:trPr>
        <w:tc>
          <w:tcPr>
            <w:tcW w:w="2693" w:type="dxa"/>
            <w:vMerge/>
          </w:tcPr>
          <w:p w14:paraId="21BF4270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1648646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 w:firstLine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Прикладная значимость рекомендованных видов спорта, специальных комплексов упражнений. Необходимые меры безопасности и сохранения здоровья. Знакомство с комплексом ГТО и выбор дополнительных видов спорта для сдачи нормативов комплекса ГТО</w:t>
            </w:r>
          </w:p>
        </w:tc>
        <w:tc>
          <w:tcPr>
            <w:tcW w:w="1842" w:type="dxa"/>
          </w:tcPr>
          <w:p w14:paraId="487FFF20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6B4457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3B29B60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23E85E32" w14:textId="77777777" w:rsidTr="005F7CA8">
        <w:trPr>
          <w:trHeight w:val="296"/>
          <w:jc w:val="center"/>
        </w:trPr>
        <w:tc>
          <w:tcPr>
            <w:tcW w:w="2693" w:type="dxa"/>
            <w:vMerge/>
          </w:tcPr>
          <w:p w14:paraId="769542A4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72A7D72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141B5F99" w14:textId="0F66A4F8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792F3A9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4F435865" w14:textId="77777777" w:rsidTr="005F7CA8">
        <w:trPr>
          <w:trHeight w:val="682"/>
          <w:jc w:val="center"/>
        </w:trPr>
        <w:tc>
          <w:tcPr>
            <w:tcW w:w="2693" w:type="dxa"/>
            <w:vMerge/>
          </w:tcPr>
          <w:p w14:paraId="247270D1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55ED4CC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5. Выполнение комплекса упражнений гигиенической утренней гимнастики с учетом профессиональных особенностей труда</w:t>
            </w:r>
          </w:p>
        </w:tc>
        <w:tc>
          <w:tcPr>
            <w:tcW w:w="1842" w:type="dxa"/>
          </w:tcPr>
          <w:p w14:paraId="32166BE7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3655EF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3C8B839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45DF24BB" w14:textId="77777777" w:rsidTr="005F7CA8">
        <w:trPr>
          <w:trHeight w:val="710"/>
          <w:jc w:val="center"/>
        </w:trPr>
        <w:tc>
          <w:tcPr>
            <w:tcW w:w="2693" w:type="dxa"/>
            <w:vMerge/>
          </w:tcPr>
          <w:p w14:paraId="65A30B2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AEFF006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6. Выполнение комплекса упражнений (вводного, для проведения физкультурной паузы, физкультурной минуты, физкультурного отдыха)</w:t>
            </w:r>
          </w:p>
        </w:tc>
        <w:tc>
          <w:tcPr>
            <w:tcW w:w="1842" w:type="dxa"/>
          </w:tcPr>
          <w:p w14:paraId="21D7DEA3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84DF7D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117EBB2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59A52D20" w14:textId="77777777" w:rsidTr="005F7CA8">
        <w:trPr>
          <w:trHeight w:val="241"/>
          <w:jc w:val="center"/>
        </w:trPr>
        <w:tc>
          <w:tcPr>
            <w:tcW w:w="2693" w:type="dxa"/>
            <w:vMerge/>
          </w:tcPr>
          <w:p w14:paraId="1C90F80C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00889D3C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7. Выполнение комплекса упражнений, направленных на развитие профессионально значимых физических качеств, прикладных двигательных умений и навыков</w:t>
            </w:r>
          </w:p>
        </w:tc>
        <w:tc>
          <w:tcPr>
            <w:tcW w:w="1842" w:type="dxa"/>
          </w:tcPr>
          <w:p w14:paraId="1404B51B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A48A07" w14:textId="559A496A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2A4FFCE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1126E9F5" w14:textId="77777777" w:rsidTr="005F7CA8">
        <w:trPr>
          <w:trHeight w:val="365"/>
          <w:jc w:val="center"/>
        </w:trPr>
        <w:tc>
          <w:tcPr>
            <w:tcW w:w="2693" w:type="dxa"/>
            <w:vMerge/>
          </w:tcPr>
          <w:p w14:paraId="30C0FD9B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76CDDE59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Практическое занятие № 8. Выбор дополнительных видов спорта для сдачи нормативов комплекса ГТО и сдача нормативов комплекса ГТО в зависимости от возрастных требований и ступени</w:t>
            </w:r>
          </w:p>
        </w:tc>
        <w:tc>
          <w:tcPr>
            <w:tcW w:w="1842" w:type="dxa"/>
          </w:tcPr>
          <w:p w14:paraId="52D801A1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C35CB9" w14:textId="1AFF52BC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38C8F9E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6B51E5C2" w14:textId="77777777" w:rsidTr="005F7CA8">
        <w:trPr>
          <w:trHeight w:val="303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1CEA1ED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CADF8D8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19304F09" w14:textId="69B48762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6D54DA9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03FD4234" w14:textId="77777777" w:rsidTr="005F7CA8">
        <w:trPr>
          <w:trHeight w:val="325"/>
          <w:jc w:val="center"/>
        </w:trPr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14:paraId="3FE831B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14:paraId="49C75AFF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FAC099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9068" w:type="dxa"/>
          </w:tcPr>
          <w:p w14:paraId="51BBB739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2970F979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</w:tcPr>
          <w:p w14:paraId="6E1F62C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1D8BF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8F5F9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52198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AA912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8EA28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FF46A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1C46548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14:paraId="5124988D" w14:textId="648FFB05" w:rsidR="00DC092F" w:rsidRPr="000D70CB" w:rsidRDefault="00E9790A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14:paraId="65D4C5EB" w14:textId="77777777" w:rsidTr="005F7CA8">
        <w:trPr>
          <w:trHeight w:val="344"/>
          <w:jc w:val="center"/>
        </w:trPr>
        <w:tc>
          <w:tcPr>
            <w:tcW w:w="2693" w:type="dxa"/>
            <w:vMerge/>
            <w:hideMark/>
          </w:tcPr>
          <w:p w14:paraId="25E1645D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52D40259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  <w:hideMark/>
          </w:tcPr>
          <w:p w14:paraId="2A6B03E0" w14:textId="5020812A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14:paraId="66805F4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06F9A7A5" w14:textId="77777777" w:rsidTr="005F7CA8">
        <w:trPr>
          <w:trHeight w:val="333"/>
          <w:jc w:val="center"/>
        </w:trPr>
        <w:tc>
          <w:tcPr>
            <w:tcW w:w="2693" w:type="dxa"/>
            <w:vMerge/>
            <w:hideMark/>
          </w:tcPr>
          <w:p w14:paraId="2EB9A40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22D5C030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Практическое занятие № 9. Техника безопасности на занятии по гимнастике</w:t>
            </w:r>
          </w:p>
        </w:tc>
        <w:tc>
          <w:tcPr>
            <w:tcW w:w="1842" w:type="dxa"/>
          </w:tcPr>
          <w:p w14:paraId="7D3AB4A5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50311B85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3A7FC474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32A10EC1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7BFC339" w14:textId="77777777"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10. Общеразвивающие упражнения</w:t>
            </w:r>
          </w:p>
        </w:tc>
        <w:tc>
          <w:tcPr>
            <w:tcW w:w="1842" w:type="dxa"/>
          </w:tcPr>
          <w:p w14:paraId="42B15BFD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2922E389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2B609F77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52A06D2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F8786C4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11. Упражнения для профилактики профессиональных заболеваний</w:t>
            </w:r>
          </w:p>
        </w:tc>
        <w:tc>
          <w:tcPr>
            <w:tcW w:w="1842" w:type="dxa"/>
          </w:tcPr>
          <w:p w14:paraId="3D4A101A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5D589BD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206F7053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34D26FD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0818B218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12. Комплексы упражнений вводной и производственной гимнастики</w:t>
            </w:r>
          </w:p>
        </w:tc>
        <w:tc>
          <w:tcPr>
            <w:tcW w:w="1842" w:type="dxa"/>
          </w:tcPr>
          <w:p w14:paraId="3674FE4A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414C1FD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1D680AF7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6E34F079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7FFA475E" w14:textId="77777777"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13. Упражнения для коррекции зрения</w:t>
            </w:r>
          </w:p>
        </w:tc>
        <w:tc>
          <w:tcPr>
            <w:tcW w:w="1842" w:type="dxa"/>
          </w:tcPr>
          <w:p w14:paraId="3F90D344" w14:textId="6FD372B1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3205A3C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38EF328D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3B797621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DB5A602" w14:textId="77777777"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14. Упражнения для коррекции нарушений осанки</w:t>
            </w:r>
          </w:p>
        </w:tc>
        <w:tc>
          <w:tcPr>
            <w:tcW w:w="1842" w:type="dxa"/>
          </w:tcPr>
          <w:p w14:paraId="7CAE6248" w14:textId="1DE3DDC6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48FD4FE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719430F3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4B7318B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9875DD3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15. Выполнение комплекса, состоящего из гимнастических элементов</w:t>
            </w:r>
          </w:p>
        </w:tc>
        <w:tc>
          <w:tcPr>
            <w:tcW w:w="1842" w:type="dxa"/>
          </w:tcPr>
          <w:p w14:paraId="79273679" w14:textId="49BFB6F1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7061C37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0CB18D87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5D26C53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3681729" w14:textId="77777777"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16. Упражнения с обручем, мячом и скакалкой</w:t>
            </w:r>
          </w:p>
        </w:tc>
        <w:tc>
          <w:tcPr>
            <w:tcW w:w="1842" w:type="dxa"/>
          </w:tcPr>
          <w:p w14:paraId="3B4D4D5F" w14:textId="5ADA165D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1F9E084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2EDF1984" w14:textId="77777777" w:rsidTr="005F7CA8">
        <w:trPr>
          <w:trHeight w:val="283"/>
          <w:jc w:val="center"/>
        </w:trPr>
        <w:tc>
          <w:tcPr>
            <w:tcW w:w="2693" w:type="dxa"/>
            <w:vMerge/>
          </w:tcPr>
          <w:p w14:paraId="128F2AD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96A654D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21BCF87E" w14:textId="1FABB0E1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14:paraId="6995B21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1465FB4F" w14:textId="77777777" w:rsidTr="005F7CA8">
        <w:trPr>
          <w:trHeight w:val="378"/>
          <w:jc w:val="center"/>
        </w:trPr>
        <w:tc>
          <w:tcPr>
            <w:tcW w:w="2693" w:type="dxa"/>
            <w:vMerge w:val="restart"/>
            <w:hideMark/>
          </w:tcPr>
          <w:p w14:paraId="3FE2B704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14:paraId="7793FB07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3122EF0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9068" w:type="dxa"/>
            <w:hideMark/>
          </w:tcPr>
          <w:p w14:paraId="6B9F562C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842" w:type="dxa"/>
          </w:tcPr>
          <w:p w14:paraId="5AB9BD89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14:paraId="22A922BD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DA66AB3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04583E2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85531F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0769A0E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A4D7F4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0A19833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0FCBB185" w14:textId="68F002E7" w:rsidR="00DC092F" w:rsidRPr="000D70CB" w:rsidRDefault="00E9790A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14:paraId="2EC6C051" w14:textId="77777777" w:rsidTr="005F7CA8">
        <w:trPr>
          <w:trHeight w:val="307"/>
          <w:jc w:val="center"/>
        </w:trPr>
        <w:tc>
          <w:tcPr>
            <w:tcW w:w="2693" w:type="dxa"/>
            <w:vMerge/>
            <w:hideMark/>
          </w:tcPr>
          <w:p w14:paraId="2766BDD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2B8CFD01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5AD2CF6D" w14:textId="120B0E6E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646C6E0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7423FD1F" w14:textId="77777777" w:rsidTr="005F7CA8">
        <w:trPr>
          <w:trHeight w:val="430"/>
          <w:jc w:val="center"/>
        </w:trPr>
        <w:tc>
          <w:tcPr>
            <w:tcW w:w="2693" w:type="dxa"/>
            <w:vMerge/>
            <w:hideMark/>
          </w:tcPr>
          <w:p w14:paraId="19CCA3DE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5AB73737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17. Техника безопасности на занятиях по волейболу. Обучение верхней, нижней передаче. Обучение техническим и тактическим действиям</w:t>
            </w:r>
          </w:p>
        </w:tc>
        <w:tc>
          <w:tcPr>
            <w:tcW w:w="1842" w:type="dxa"/>
          </w:tcPr>
          <w:p w14:paraId="41CE2254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1C07D93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179FA9EC" w14:textId="77777777" w:rsidTr="005F7CA8">
        <w:trPr>
          <w:trHeight w:val="430"/>
          <w:jc w:val="center"/>
        </w:trPr>
        <w:tc>
          <w:tcPr>
            <w:tcW w:w="2693" w:type="dxa"/>
            <w:vMerge/>
          </w:tcPr>
          <w:p w14:paraId="23B283AD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2724F9A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18. Обучение стойке волейболиста, верхней подаче. Обучение нападающему удару</w:t>
            </w:r>
          </w:p>
        </w:tc>
        <w:tc>
          <w:tcPr>
            <w:tcW w:w="1842" w:type="dxa"/>
          </w:tcPr>
          <w:p w14:paraId="466492EC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1B65489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04FB6E20" w14:textId="77777777" w:rsidTr="005F7CA8">
        <w:trPr>
          <w:trHeight w:val="430"/>
          <w:jc w:val="center"/>
        </w:trPr>
        <w:tc>
          <w:tcPr>
            <w:tcW w:w="2693" w:type="dxa"/>
            <w:vMerge/>
          </w:tcPr>
          <w:p w14:paraId="6346720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2090CE89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19. Обучение блокированию. Двусторонняя игра</w:t>
            </w:r>
          </w:p>
        </w:tc>
        <w:tc>
          <w:tcPr>
            <w:tcW w:w="1842" w:type="dxa"/>
          </w:tcPr>
          <w:p w14:paraId="6E501165" w14:textId="0A081522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10B82F4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6873626B" w14:textId="77777777" w:rsidTr="005F7CA8">
        <w:trPr>
          <w:trHeight w:val="430"/>
          <w:jc w:val="center"/>
        </w:trPr>
        <w:tc>
          <w:tcPr>
            <w:tcW w:w="2693" w:type="dxa"/>
            <w:vMerge/>
          </w:tcPr>
          <w:p w14:paraId="3CBC6A3D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23446ADF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занятие№ 20. Скоростно-силовая подготовка. Прыжковые упражнения. Подвижные игры с элементами волейбола</w:t>
            </w:r>
          </w:p>
        </w:tc>
        <w:tc>
          <w:tcPr>
            <w:tcW w:w="1842" w:type="dxa"/>
          </w:tcPr>
          <w:p w14:paraId="12C4B625" w14:textId="731F69E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1F8C67B6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11CA2171" w14:textId="77777777" w:rsidTr="005F7CA8">
        <w:trPr>
          <w:trHeight w:val="309"/>
          <w:jc w:val="center"/>
        </w:trPr>
        <w:tc>
          <w:tcPr>
            <w:tcW w:w="2693" w:type="dxa"/>
            <w:vMerge/>
          </w:tcPr>
          <w:p w14:paraId="2D9390A4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120C164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30A7DCB1" w14:textId="764B61AA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32CA311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1E3CD156" w14:textId="77777777" w:rsidTr="005F7CA8">
        <w:trPr>
          <w:trHeight w:val="271"/>
          <w:jc w:val="center"/>
        </w:trPr>
        <w:tc>
          <w:tcPr>
            <w:tcW w:w="2693" w:type="dxa"/>
            <w:vMerge w:val="restart"/>
          </w:tcPr>
          <w:p w14:paraId="1271969D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2.5. </w:t>
            </w:r>
          </w:p>
          <w:p w14:paraId="2AABBF1B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9CF3FE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9068" w:type="dxa"/>
            <w:hideMark/>
          </w:tcPr>
          <w:p w14:paraId="3ED2891C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842" w:type="dxa"/>
          </w:tcPr>
          <w:p w14:paraId="2DE2C001" w14:textId="36FF9AC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</w:tcPr>
          <w:p w14:paraId="6EECAF1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0906FA0D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BB38AC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1DFEE2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6BF28F3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E92DEA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3736CA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2E1B216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61DE0A45" w14:textId="677D93C3" w:rsidR="00DC092F" w:rsidRPr="000D70CB" w:rsidRDefault="00E9790A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14:paraId="57DA18C0" w14:textId="77777777" w:rsidTr="005F7CA8">
        <w:trPr>
          <w:trHeight w:val="258"/>
          <w:jc w:val="center"/>
        </w:trPr>
        <w:tc>
          <w:tcPr>
            <w:tcW w:w="2693" w:type="dxa"/>
            <w:vMerge/>
          </w:tcPr>
          <w:p w14:paraId="1E3782AC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529CBD53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621805DF" w14:textId="1F762015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14:paraId="4EA62B5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5A51B6DD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64F45DA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0DB9E30E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21. Техника безопасности на занятии по баскетболу.  Правила игры. Обучение передвижениям в нападении и защите, техника ведения мяча</w:t>
            </w:r>
          </w:p>
        </w:tc>
        <w:tc>
          <w:tcPr>
            <w:tcW w:w="1842" w:type="dxa"/>
          </w:tcPr>
          <w:p w14:paraId="2F484E94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03FB49F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79B773E9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0BE11B39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5DE1280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22. Обучение технике броска мяча в корзину</w:t>
            </w:r>
          </w:p>
        </w:tc>
        <w:tc>
          <w:tcPr>
            <w:tcW w:w="1842" w:type="dxa"/>
          </w:tcPr>
          <w:p w14:paraId="4378AC90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0780F80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58841308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0DE6B645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6EB3C05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23. Прием техники защиты — перехват, приемы, применяемые против броска, накрывание</w:t>
            </w:r>
          </w:p>
        </w:tc>
        <w:tc>
          <w:tcPr>
            <w:tcW w:w="1842" w:type="dxa"/>
          </w:tcPr>
          <w:p w14:paraId="696A8C8A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379E8C95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3DD0EF47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5DDB111E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82C855D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24. Совершенствование тактических и технических действий в игре</w:t>
            </w:r>
          </w:p>
        </w:tc>
        <w:tc>
          <w:tcPr>
            <w:tcW w:w="1842" w:type="dxa"/>
          </w:tcPr>
          <w:p w14:paraId="1F0515FB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212905D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3AC6DB4D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1378542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0A414273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25. Обучение тактике нападения, тактике защиты</w:t>
            </w:r>
          </w:p>
        </w:tc>
        <w:tc>
          <w:tcPr>
            <w:tcW w:w="1842" w:type="dxa"/>
          </w:tcPr>
          <w:p w14:paraId="049EE6EF" w14:textId="4D3543DD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5F0E184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378E6E1F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79D7DB95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90FCF53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26. Эстафеты с баскетбольными мячами</w:t>
            </w:r>
          </w:p>
        </w:tc>
        <w:tc>
          <w:tcPr>
            <w:tcW w:w="1842" w:type="dxa"/>
          </w:tcPr>
          <w:p w14:paraId="1E918815" w14:textId="0F794E14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501E5AC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41C832C0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6E237A91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2220EAD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27. Совершенствование техники ведения, передачи, ловли, броска мяча</w:t>
            </w:r>
          </w:p>
        </w:tc>
        <w:tc>
          <w:tcPr>
            <w:tcW w:w="1842" w:type="dxa"/>
          </w:tcPr>
          <w:p w14:paraId="4F99E261" w14:textId="3BB5121C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5D8E93C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10D0D43F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18DF0BFA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FDB32F6" w14:textId="5D4A611B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№28. Закрепление техники </w:t>
            </w:r>
            <w:r w:rsidR="005A24FF"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ведения, передачи, ловли, броска мяча</w:t>
            </w:r>
          </w:p>
        </w:tc>
        <w:tc>
          <w:tcPr>
            <w:tcW w:w="1842" w:type="dxa"/>
          </w:tcPr>
          <w:p w14:paraId="573EE999" w14:textId="2C848288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2394717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2D50EE00" w14:textId="77777777" w:rsidTr="005F7CA8">
        <w:trPr>
          <w:trHeight w:val="259"/>
          <w:jc w:val="center"/>
        </w:trPr>
        <w:tc>
          <w:tcPr>
            <w:tcW w:w="2693" w:type="dxa"/>
            <w:vMerge/>
          </w:tcPr>
          <w:p w14:paraId="384FDA7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A7C3A6D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3ADA60D5" w14:textId="286800A9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14:paraId="66C1A12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242BB1BC" w14:textId="77777777" w:rsidTr="005F7CA8">
        <w:trPr>
          <w:trHeight w:val="287"/>
          <w:jc w:val="center"/>
        </w:trPr>
        <w:tc>
          <w:tcPr>
            <w:tcW w:w="2693" w:type="dxa"/>
            <w:vMerge w:val="restart"/>
          </w:tcPr>
          <w:p w14:paraId="40810D06" w14:textId="45777EAC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5A2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1DD753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7E5ED16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9068" w:type="dxa"/>
          </w:tcPr>
          <w:p w14:paraId="6AC52A60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28F7865C" w14:textId="6AFA148F" w:rsidR="00DC092F" w:rsidRPr="000D70CB" w:rsidRDefault="005A24F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14:paraId="3AEA3709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4E364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1850BB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2082F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024C284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08</w:t>
            </w:r>
          </w:p>
          <w:p w14:paraId="3EB0EAC7" w14:textId="58457002" w:rsidR="00DC092F" w:rsidRPr="000D70CB" w:rsidRDefault="00E9790A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14:paraId="70D7F445" w14:textId="77777777" w:rsidTr="005F7CA8">
        <w:trPr>
          <w:trHeight w:val="287"/>
          <w:jc w:val="center"/>
        </w:trPr>
        <w:tc>
          <w:tcPr>
            <w:tcW w:w="2693" w:type="dxa"/>
            <w:vMerge/>
          </w:tcPr>
          <w:p w14:paraId="3B4E30D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1B3B29E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25D8386F" w14:textId="5C886796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72F9B66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092F" w:rsidRPr="000D70CB" w14:paraId="3F2C0A9A" w14:textId="77777777" w:rsidTr="005F7CA8">
        <w:trPr>
          <w:trHeight w:val="545"/>
          <w:jc w:val="center"/>
        </w:trPr>
        <w:tc>
          <w:tcPr>
            <w:tcW w:w="2693" w:type="dxa"/>
            <w:vMerge/>
          </w:tcPr>
          <w:p w14:paraId="27C2ED55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7C17AFDD" w14:textId="16278CB3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5A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Техника безопасности в тренажерном зале. Ознакомление с тренажерами</w:t>
            </w:r>
          </w:p>
        </w:tc>
        <w:tc>
          <w:tcPr>
            <w:tcW w:w="1842" w:type="dxa"/>
          </w:tcPr>
          <w:p w14:paraId="33C2B742" w14:textId="2AB824D1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4FFD302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04E552BE" w14:textId="77777777" w:rsidTr="005F7CA8">
        <w:trPr>
          <w:trHeight w:val="420"/>
          <w:jc w:val="center"/>
        </w:trPr>
        <w:tc>
          <w:tcPr>
            <w:tcW w:w="2693" w:type="dxa"/>
            <w:vMerge/>
          </w:tcPr>
          <w:p w14:paraId="179F7AA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C314829" w14:textId="6124E7E8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Круговой метод тренировки для развития силы основных мышечных групп с эспандерами, амортизаторами из резины</w:t>
            </w:r>
          </w:p>
        </w:tc>
        <w:tc>
          <w:tcPr>
            <w:tcW w:w="1842" w:type="dxa"/>
          </w:tcPr>
          <w:p w14:paraId="69AA3185" w14:textId="7569271C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413AB959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092F" w:rsidRPr="000D70CB" w14:paraId="27F10DCC" w14:textId="77777777" w:rsidTr="005F7CA8">
        <w:trPr>
          <w:trHeight w:val="420"/>
          <w:jc w:val="center"/>
        </w:trPr>
        <w:tc>
          <w:tcPr>
            <w:tcW w:w="2693" w:type="dxa"/>
            <w:vMerge/>
          </w:tcPr>
          <w:p w14:paraId="6CA3FA7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9CCB751" w14:textId="1815ECD5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 Комплекс упражнений на тренажерах для развития мышц рук и ног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</w:tcPr>
          <w:p w14:paraId="6DA183A7" w14:textId="11B98000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684486B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24FF" w:rsidRPr="000D70CB" w14:paraId="6604471E" w14:textId="77777777" w:rsidTr="005F7CA8">
        <w:trPr>
          <w:trHeight w:val="420"/>
          <w:jc w:val="center"/>
        </w:trPr>
        <w:tc>
          <w:tcPr>
            <w:tcW w:w="2693" w:type="dxa"/>
            <w:vMerge/>
          </w:tcPr>
          <w:p w14:paraId="70D6D935" w14:textId="77777777" w:rsidR="005A24FF" w:rsidRPr="000D70CB" w:rsidRDefault="005A24F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7D57B837" w14:textId="50069A33" w:rsidR="005A24FF" w:rsidRPr="000D70CB" w:rsidRDefault="005A24F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Комплекс упражнений на тренажерах для развития мышц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спины и брюшного пресса</w:t>
            </w:r>
          </w:p>
        </w:tc>
        <w:tc>
          <w:tcPr>
            <w:tcW w:w="1842" w:type="dxa"/>
          </w:tcPr>
          <w:p w14:paraId="294320D3" w14:textId="77777777" w:rsidR="005A24FF" w:rsidRPr="000D70CB" w:rsidRDefault="005A24F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0F4F0876" w14:textId="77777777" w:rsidR="005A24FF" w:rsidRPr="000D70CB" w:rsidRDefault="005A24F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14:paraId="63FCFA98" w14:textId="77777777" w:rsidTr="00B04D8D">
        <w:trPr>
          <w:trHeight w:val="276"/>
          <w:jc w:val="center"/>
        </w:trPr>
        <w:tc>
          <w:tcPr>
            <w:tcW w:w="2693" w:type="dxa"/>
          </w:tcPr>
          <w:p w14:paraId="2B1AF265" w14:textId="77777777" w:rsidR="00B04D8D" w:rsidRPr="000D70CB" w:rsidRDefault="00B04D8D" w:rsidP="00B04D8D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3D1DA18" w14:textId="16C447ED" w:rsidR="00B04D8D" w:rsidRPr="000D70CB" w:rsidRDefault="00B04D8D" w:rsidP="00B04D8D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64A8968B" w14:textId="68493BCF" w:rsidR="00B04D8D" w:rsidRPr="000D70CB" w:rsidRDefault="00491A57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32A44BCE" w14:textId="77777777" w:rsidR="00B04D8D" w:rsidRPr="000D70CB" w:rsidRDefault="00B04D8D" w:rsidP="00B0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14:paraId="5788A03A" w14:textId="77777777" w:rsidTr="00B04D8D">
        <w:trPr>
          <w:trHeight w:val="276"/>
          <w:jc w:val="center"/>
        </w:trPr>
        <w:tc>
          <w:tcPr>
            <w:tcW w:w="2693" w:type="dxa"/>
          </w:tcPr>
          <w:p w14:paraId="05136C17" w14:textId="77777777" w:rsidR="00B04D8D" w:rsidRPr="000D70CB" w:rsidRDefault="00B04D8D" w:rsidP="00B04D8D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5266906" w14:textId="20F5CB9C" w:rsidR="00B04D8D" w:rsidRPr="000D70CB" w:rsidRDefault="00B04D8D" w:rsidP="00B04D8D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42" w:type="dxa"/>
          </w:tcPr>
          <w:p w14:paraId="3D97EDA3" w14:textId="76D693EC" w:rsidR="00B04D8D" w:rsidRDefault="00B04D8D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0884539F" w14:textId="77777777" w:rsidR="00B04D8D" w:rsidRPr="000D70CB" w:rsidRDefault="00B04D8D" w:rsidP="00B0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14:paraId="75F9799A" w14:textId="77777777" w:rsidTr="005F7CA8">
        <w:trPr>
          <w:trHeight w:val="70"/>
          <w:jc w:val="center"/>
        </w:trPr>
        <w:tc>
          <w:tcPr>
            <w:tcW w:w="11761" w:type="dxa"/>
            <w:gridSpan w:val="2"/>
          </w:tcPr>
          <w:p w14:paraId="7F91FF1C" w14:textId="77777777" w:rsidR="00B04D8D" w:rsidRPr="000D70CB" w:rsidRDefault="00B04D8D" w:rsidP="00B04D8D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2" w:type="dxa"/>
          </w:tcPr>
          <w:p w14:paraId="1EF4E14A" w14:textId="77BF3B13" w:rsidR="00B04D8D" w:rsidRPr="000D70CB" w:rsidRDefault="00B04D8D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3373A123" w14:textId="77777777" w:rsidR="00B04D8D" w:rsidRPr="000D70CB" w:rsidRDefault="00B04D8D" w:rsidP="00B04D8D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7EBB0A7E" w14:textId="77777777" w:rsidR="00DC092F" w:rsidRPr="000D70CB" w:rsidRDefault="00DC092F" w:rsidP="00DC092F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C349E3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F63D18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927AF8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843DE2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46CD03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33B1A0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32102D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A3925F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332273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BD6AC0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B4FA7A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F9F309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ED7C82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CE51B4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D21555C" w14:textId="77777777" w:rsidR="00DC092F" w:rsidRPr="000D70CB" w:rsidRDefault="00DC092F" w:rsidP="00DC09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2D484B7" w14:textId="77777777" w:rsidR="00DC092F" w:rsidRPr="000D70CB" w:rsidRDefault="00DC092F" w:rsidP="00DC09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DC092F" w:rsidRPr="000D70CB" w:rsidSect="0024793C">
          <w:pgSz w:w="16838" w:h="11906" w:orient="landscape"/>
          <w:pgMar w:top="1134" w:right="678" w:bottom="1134" w:left="1134" w:header="709" w:footer="709" w:gutter="0"/>
          <w:cols w:space="708"/>
          <w:docGrid w:linePitch="360"/>
        </w:sectPr>
      </w:pPr>
    </w:p>
    <w:p w14:paraId="7DF40F3B" w14:textId="77777777" w:rsidR="00DC092F" w:rsidRPr="000D70CB" w:rsidRDefault="00DC092F" w:rsidP="00DC092F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УСЛОВИЯ РЕАЛИЗАЦИИ ПРОГРАММЫ УЧЕБНОЙ ДИСЦИПЛИНЫ</w:t>
      </w:r>
    </w:p>
    <w:p w14:paraId="16F957D3" w14:textId="77777777"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</w:t>
      </w:r>
      <w:r w:rsidRPr="000D70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27D0D080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14:paraId="10DB8097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14:paraId="4FE0DC46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14:paraId="006F44D9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14:paraId="47B0DD06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14:paraId="671BFEC1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14:paraId="380913AC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14:paraId="4F4473FE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14:paraId="1022AE32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14:paraId="1AB32A7C" w14:textId="77777777" w:rsidR="00DC092F" w:rsidRPr="000D70CB" w:rsidRDefault="00DC092F" w:rsidP="00DC092F">
      <w:pPr>
        <w:widowControl w:val="0"/>
        <w:spacing w:after="0" w:line="276" w:lineRule="auto"/>
        <w:ind w:firstLine="32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66719682" w14:textId="77777777"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0EC1C0AA" w14:textId="77777777"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14:paraId="3A08EB23" w14:textId="77777777"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bookmarkStart w:id="4" w:name="_Hlk97124759"/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 Бишаева А.А. Физическая культура:учебник [для всех специальностей СПО] /А.А.Бишаева.- [7-eизд.,стер.]- Москва:Издательский дом Академия, 2020.-320с.-ISBN 978-5-4468-9406-2 -Тескт:непосредственный</w:t>
      </w:r>
    </w:p>
    <w:p w14:paraId="03316C18" w14:textId="77777777"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 Физическая культура: учебник для среднего профессионального образования /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Н.В. Решетников, Ю.Л. Кислицын. – Москва: Издательский центр «Академия», 2018. – 176 с.- ISBN 978-5-4468-7250-3</w:t>
      </w:r>
    </w:p>
    <w:p w14:paraId="1A0C880C" w14:textId="77777777"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DCBF818" w14:textId="77777777" w:rsidR="00DC092F" w:rsidRPr="000D70CB" w:rsidRDefault="00DC092F" w:rsidP="00DC092F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3.2.2. Электронные издания</w:t>
      </w:r>
    </w:p>
    <w:p w14:paraId="44F9A95A" w14:textId="77777777" w:rsidR="00DC092F" w:rsidRPr="000D70CB" w:rsidRDefault="00DC092F" w:rsidP="00DC092F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Физическая культура: учебник и практикум для среднего профессионального образования / А. Б. Муллер [и др.]. — Москва: Издательство Юрайт, 2021. — 424 с. — (Профессиональное образование). — ISBN 978-5-534-02612-2. — Текст: электронный // ЭБС Юрайт [сайт]. — URL: </w:t>
      </w:r>
      <w:hyperlink r:id="rId5" w:history="1">
        <w:r w:rsidRPr="000D70CB">
          <w:rPr>
            <w:rFonts w:ascii="Times New Roman" w:eastAsia="Times New Roman" w:hAnsi="Times New Roman" w:cs="Times New Roman"/>
            <w:sz w:val="24"/>
            <w:szCs w:val="24"/>
            <w:lang w:val="x-none" w:eastAsia="x-none"/>
          </w:rPr>
          <w:t>https://urait.ru/bcode/469681</w:t>
        </w:r>
      </w:hyperlink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(дата обращения: 02.08.2021).</w:t>
      </w:r>
    </w:p>
    <w:p w14:paraId="38E2CC9E" w14:textId="77777777" w:rsidR="00DC092F" w:rsidRPr="000D70CB" w:rsidRDefault="00DC092F" w:rsidP="00DC092F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Муллер, А. Б.</w:t>
      </w:r>
      <w:r w:rsidRPr="000D70CB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val="x-none" w:eastAsia="x-none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Физическая культура: учебное пособие для среднего профессионального образования / Е. В. Конеева [и др.]; под редакцией Е. В. Конеевой. — 2-е изд., перераб. и доп. — Москва: Издательство Юрайт, 2021. — 599 с. — (Профессиональное образование). — ISBN 978-5-534-13554-1. — Текст: электронный // ЭБС Юрайт [сайт]. — URL: https://urait.ru/bcode/475342(дата обращения: 02.08.2021).</w:t>
      </w:r>
    </w:p>
    <w:p w14:paraId="6FD0AAF4" w14:textId="77777777" w:rsidR="00DC092F" w:rsidRPr="000D70CB" w:rsidRDefault="00DC092F" w:rsidP="00DC092F">
      <w:pPr>
        <w:numPr>
          <w:ilvl w:val="2"/>
          <w:numId w:val="5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Дополнительные источники </w:t>
      </w:r>
    </w:p>
    <w:p w14:paraId="333B3F83" w14:textId="77777777" w:rsidR="00DC092F" w:rsidRPr="000D70CB" w:rsidRDefault="00DC092F" w:rsidP="00491A5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Аллянов, Ю. Н.  Физическая культура: учебник для среднего профессионального образования / Ю. Н. Аллянов, И. А. Письменский. — 3-е изд., испр. — Москва: Издательство Юрайт, 2021. — 493 с. — (Профессиональное образование). — ISBN 978-5-534-02309-1. — Текст: электронный // ЭБС Юрайт [сайт]. — URL: https://urait.ru/bcode/471143 (дата обращения: 02.08.2021).</w:t>
      </w:r>
    </w:p>
    <w:p w14:paraId="03005B96" w14:textId="77777777" w:rsidR="00DC092F" w:rsidRPr="000D70CB" w:rsidRDefault="00DC092F" w:rsidP="00491A5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Ягодин, В. В.  Физическая культура: основы спортивной этики: учебное пособие для среднего профессионального образования / В. В. Ягодин. — Москва: Издательство Юрайт, 2021. — 113 с. — (Профессиональное образование). — ISBN 978-5-534-10349-6. — Текст: электронный // ЭБС Юрайт [сайт]. — URL: </w:t>
      </w:r>
      <w:hyperlink r:id="rId6" w:history="1">
        <w:r w:rsidRPr="000D70CB">
          <w:rPr>
            <w:rFonts w:ascii="Times New Roman" w:eastAsia="Times New Roman" w:hAnsi="Times New Roman" w:cs="Times New Roman"/>
            <w:sz w:val="24"/>
            <w:szCs w:val="24"/>
            <w:u w:val="single"/>
            <w:lang w:val="x-none" w:eastAsia="x-none"/>
          </w:rPr>
          <w:t>https://urait.ru/bcode/475602</w:t>
        </w:r>
      </w:hyperlink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(дата обращения: 02.08.2021).</w:t>
      </w:r>
    </w:p>
    <w:p w14:paraId="3FC6388C" w14:textId="77777777" w:rsidR="00DC092F" w:rsidRPr="000D70CB" w:rsidRDefault="00DC092F" w:rsidP="00DC092F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4"/>
    <w:p w14:paraId="15F228C8" w14:textId="77777777" w:rsidR="00DC092F" w:rsidRPr="000D70CB" w:rsidRDefault="00DC092F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4. КОНТРОЛЬ И ОЦЕНКА РЕЗУЛЬТАТОВ ОСВОЕНИЯ УЧЕБНОЙ ДИСЦИПЛИНЫ </w:t>
      </w:r>
    </w:p>
    <w:p w14:paraId="061336D5" w14:textId="77777777" w:rsidR="00DC092F" w:rsidRPr="000D70CB" w:rsidRDefault="00DC092F" w:rsidP="00DC092F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7"/>
        <w:gridCol w:w="3775"/>
        <w:gridCol w:w="2073"/>
      </w:tblGrid>
      <w:tr w:rsidR="00DC092F" w:rsidRPr="000D70CB" w14:paraId="03D9D5BE" w14:textId="77777777" w:rsidTr="005F7CA8">
        <w:tc>
          <w:tcPr>
            <w:tcW w:w="1871" w:type="pct"/>
          </w:tcPr>
          <w:p w14:paraId="2A2B495F" w14:textId="77777777"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020" w:type="pct"/>
          </w:tcPr>
          <w:p w14:paraId="59AA79A2" w14:textId="77777777"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09" w:type="pct"/>
          </w:tcPr>
          <w:p w14:paraId="7C09178F" w14:textId="77777777"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C092F" w:rsidRPr="000D70CB" w14:paraId="42F16FE9" w14:textId="77777777" w:rsidTr="005F7CA8">
        <w:tc>
          <w:tcPr>
            <w:tcW w:w="1871" w:type="pct"/>
          </w:tcPr>
          <w:p w14:paraId="56E99930" w14:textId="77777777" w:rsidR="00DC092F" w:rsidRPr="000D70CB" w:rsidRDefault="00DC092F" w:rsidP="00491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  <w:t>Знать:</w:t>
            </w:r>
          </w:p>
          <w:p w14:paraId="5AA6A4FF" w14:textId="77777777"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4614AD51" w14:textId="77777777"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основы здорового образа жизни;</w:t>
            </w:r>
          </w:p>
          <w:p w14:paraId="2249DEBC" w14:textId="77777777"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условия профессиональной деятельности и зоны риска физического</w:t>
            </w:r>
            <w:r w:rsidRPr="000D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здоровья для данной специальности; </w:t>
            </w:r>
          </w:p>
          <w:p w14:paraId="06F291C4" w14:textId="77777777"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020" w:type="pct"/>
          </w:tcPr>
          <w:p w14:paraId="22CEB9E9" w14:textId="77777777"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обучающийся понимает 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6FBEF1D7" w14:textId="77777777"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 xml:space="preserve">ведёт здоровый образ жизни; понимает условия </w:t>
            </w: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val="x-none" w:eastAsia="x-none"/>
              </w:rPr>
              <w:t>деятельности и знает зоны риска физического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здоровья для данной специальности;</w:t>
            </w:r>
          </w:p>
          <w:p w14:paraId="0B50A8EA" w14:textId="77777777"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проводит индивидуальные занятия физическими упражнениями различной направленности</w:t>
            </w:r>
          </w:p>
        </w:tc>
        <w:tc>
          <w:tcPr>
            <w:tcW w:w="1109" w:type="pct"/>
          </w:tcPr>
          <w:p w14:paraId="306CCA63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89D0657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B09114C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5E95458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355959A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559026C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Устный опрос.</w:t>
            </w:r>
          </w:p>
          <w:p w14:paraId="62BEBC07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Тестирование.</w:t>
            </w:r>
          </w:p>
          <w:p w14:paraId="4A404DBB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Результаты выполнения контрольных нормативов</w:t>
            </w:r>
          </w:p>
          <w:p w14:paraId="1FF2DC12" w14:textId="77777777"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C092F" w:rsidRPr="000D70CB" w14:paraId="5AF6EB08" w14:textId="77777777" w:rsidTr="005F7CA8">
        <w:trPr>
          <w:trHeight w:val="896"/>
        </w:trPr>
        <w:tc>
          <w:tcPr>
            <w:tcW w:w="1871" w:type="pct"/>
          </w:tcPr>
          <w:p w14:paraId="435F2186" w14:textId="77777777" w:rsidR="00DC092F" w:rsidRPr="000D70CB" w:rsidRDefault="00DC092F" w:rsidP="00491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  <w:t>Умет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ь</w:t>
            </w:r>
            <w:r w:rsidRPr="000D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x-none" w:eastAsia="x-none"/>
              </w:rPr>
              <w:t>:</w:t>
            </w:r>
          </w:p>
          <w:p w14:paraId="3395F064" w14:textId="77777777"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1A33F696" w14:textId="77777777" w:rsidR="00DC092F" w:rsidRPr="000D70CB" w:rsidRDefault="00DC092F" w:rsidP="00491A57">
            <w:pPr>
              <w:suppressAutoHyphens/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применять рациональные приемы двигательных функций в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14:paraId="56878C31" w14:textId="77777777" w:rsidR="00DC092F" w:rsidRPr="000D70CB" w:rsidRDefault="00DC092F" w:rsidP="00491A57">
            <w:pPr>
              <w:tabs>
                <w:tab w:val="right" w:pos="2002"/>
              </w:tabs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специальности;</w:t>
            </w:r>
          </w:p>
          <w:p w14:paraId="291A1A61" w14:textId="77777777"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2020" w:type="pct"/>
          </w:tcPr>
          <w:p w14:paraId="6972C843" w14:textId="77777777"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обучающийся использует 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379A80D" w14:textId="77777777" w:rsidR="00DC092F" w:rsidRPr="000D70CB" w:rsidRDefault="00DC092F" w:rsidP="00491A57">
            <w:pPr>
              <w:suppressAutoHyphens/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применяет рациональные приемы двигательных функций в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14:paraId="1D30E247" w14:textId="77777777" w:rsidR="00DC092F" w:rsidRPr="000D70CB" w:rsidRDefault="00DC092F" w:rsidP="00491A57">
            <w:pPr>
              <w:tabs>
                <w:tab w:val="right" w:pos="2002"/>
              </w:tabs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пользуется средствами профилактики перенапряжения, характерными для данной специальности;</w:t>
            </w:r>
          </w:p>
          <w:p w14:paraId="77657277" w14:textId="77777777" w:rsidR="00DC092F" w:rsidRPr="000D70CB" w:rsidRDefault="00DC092F" w:rsidP="00491A57">
            <w:pPr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</w:t>
            </w:r>
          </w:p>
        </w:tc>
        <w:tc>
          <w:tcPr>
            <w:tcW w:w="1109" w:type="pct"/>
          </w:tcPr>
          <w:p w14:paraId="09E533AC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8FC0B73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8501CEF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472D4B6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4574CCA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429D931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комплекса упражнений.</w:t>
            </w:r>
          </w:p>
          <w:p w14:paraId="647E17B9" w14:textId="77777777" w:rsidR="00DC092F" w:rsidRPr="000D70CB" w:rsidRDefault="00DC092F" w:rsidP="00491A57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  <w:t>Выполнение контрольных нормативов с</w:t>
            </w:r>
          </w:p>
          <w:p w14:paraId="5460F5C3" w14:textId="77777777" w:rsidR="00DC092F" w:rsidRPr="000D70CB" w:rsidRDefault="00DC092F" w:rsidP="00491A57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  <w:t xml:space="preserve"> учетом состояния здоровья и функциональных возможностей организма</w:t>
            </w:r>
          </w:p>
          <w:p w14:paraId="26C126B6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14:paraId="4DA386B8" w14:textId="77777777" w:rsidR="00DC092F" w:rsidRDefault="00DC092F" w:rsidP="00491A5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7E9520E1" w14:textId="78CCF42D" w:rsidR="00491A57" w:rsidRPr="00491A57" w:rsidRDefault="00491A57" w:rsidP="00491A57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491A57">
        <w:rPr>
          <w:rFonts w:ascii="Times New Roman" w:eastAsia="Times New Roman" w:hAnsi="Times New Roman" w:cs="Times New Roman"/>
          <w:lang w:eastAsia="ru-RU"/>
        </w:rPr>
        <w:t>Карданов А.Х., руководитель физического воспитания ГБПОУ «КБАДК»</w:t>
      </w:r>
    </w:p>
    <w:sectPr w:rsidR="00491A57" w:rsidRPr="00491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3443"/>
    <w:multiLevelType w:val="hybridMultilevel"/>
    <w:tmpl w:val="E65CEB3E"/>
    <w:lvl w:ilvl="0" w:tplc="827C78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155A5F"/>
    <w:multiLevelType w:val="multilevel"/>
    <w:tmpl w:val="83A83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09122869"/>
    <w:multiLevelType w:val="multilevel"/>
    <w:tmpl w:val="12A6C1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3" w15:restartNumberingAfterBreak="0">
    <w:nsid w:val="096E71A9"/>
    <w:multiLevelType w:val="hybridMultilevel"/>
    <w:tmpl w:val="A4AA7D1C"/>
    <w:lvl w:ilvl="0" w:tplc="E9B457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C8C00AE"/>
    <w:multiLevelType w:val="multilevel"/>
    <w:tmpl w:val="6C2AF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7D27F8"/>
    <w:multiLevelType w:val="multilevel"/>
    <w:tmpl w:val="9BE2BC56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9" w:hanging="60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3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9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7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9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76" w:hanging="1800"/>
      </w:pPr>
      <w:rPr>
        <w:rFonts w:hint="default"/>
        <w:b/>
      </w:rPr>
    </w:lvl>
  </w:abstractNum>
  <w:abstractNum w:abstractNumId="6" w15:restartNumberingAfterBreak="0">
    <w:nsid w:val="73E7266E"/>
    <w:multiLevelType w:val="multilevel"/>
    <w:tmpl w:val="FB769D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459028236">
    <w:abstractNumId w:val="5"/>
  </w:num>
  <w:num w:numId="2" w16cid:durableId="1886016557">
    <w:abstractNumId w:val="4"/>
  </w:num>
  <w:num w:numId="3" w16cid:durableId="414476898">
    <w:abstractNumId w:val="6"/>
  </w:num>
  <w:num w:numId="4" w16cid:durableId="305358688">
    <w:abstractNumId w:val="3"/>
  </w:num>
  <w:num w:numId="5" w16cid:durableId="503671816">
    <w:abstractNumId w:val="2"/>
  </w:num>
  <w:num w:numId="6" w16cid:durableId="533004949">
    <w:abstractNumId w:val="0"/>
  </w:num>
  <w:num w:numId="7" w16cid:durableId="167715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92F"/>
    <w:rsid w:val="0003384E"/>
    <w:rsid w:val="000B383C"/>
    <w:rsid w:val="00124E5D"/>
    <w:rsid w:val="001F0390"/>
    <w:rsid w:val="00277438"/>
    <w:rsid w:val="002D38C0"/>
    <w:rsid w:val="00382165"/>
    <w:rsid w:val="004305F8"/>
    <w:rsid w:val="00491A57"/>
    <w:rsid w:val="004E2259"/>
    <w:rsid w:val="005211F5"/>
    <w:rsid w:val="00550C4A"/>
    <w:rsid w:val="005A24FF"/>
    <w:rsid w:val="00695837"/>
    <w:rsid w:val="00724148"/>
    <w:rsid w:val="007C3955"/>
    <w:rsid w:val="009F07A4"/>
    <w:rsid w:val="00AC538A"/>
    <w:rsid w:val="00B04D8D"/>
    <w:rsid w:val="00B14F6C"/>
    <w:rsid w:val="00BD2367"/>
    <w:rsid w:val="00C408C7"/>
    <w:rsid w:val="00C93EC4"/>
    <w:rsid w:val="00DC092F"/>
    <w:rsid w:val="00E9790A"/>
    <w:rsid w:val="00EF705E"/>
    <w:rsid w:val="00F246F7"/>
    <w:rsid w:val="00F65ACE"/>
    <w:rsid w:val="00FA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E585"/>
  <w15:chartTrackingRefBased/>
  <w15:docId w15:val="{5FBE4EF7-F6F1-4D23-8EE8-CAE569F0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46F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475602" TargetMode="External"/><Relationship Id="rId5" Type="http://schemas.openxmlformats.org/officeDocument/2006/relationships/hyperlink" Target="https://urait.ru/bcode/4696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2224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2025-03-07T12:42:00Z</dcterms:created>
  <dcterms:modified xsi:type="dcterms:W3CDTF">2025-03-12T05:46:00Z</dcterms:modified>
</cp:coreProperties>
</file>